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75C34" w:rsidRDefault="00D66082" w:rsidP="006E1C4A">
      <w:pPr>
        <w:jc w:val="right"/>
      </w:pPr>
      <w:r w:rsidRPr="00F75C34">
        <w:rPr>
          <w:noProof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F75C34" w:rsidRDefault="00D66082" w:rsidP="00D66082">
      <w:pPr>
        <w:rPr>
          <w:b/>
        </w:rPr>
      </w:pPr>
    </w:p>
    <w:p w:rsidR="00D66082" w:rsidRPr="00CA4507" w:rsidRDefault="00D66082" w:rsidP="00117F33">
      <w:pPr>
        <w:jc w:val="center"/>
        <w:rPr>
          <w:b/>
          <w:color w:val="002060"/>
        </w:rPr>
      </w:pPr>
      <w:r w:rsidRPr="00CA4507">
        <w:rPr>
          <w:b/>
          <w:color w:val="002060"/>
        </w:rPr>
        <w:t>РОССИЙСКАЯ ФЕДЕРАЦИЯ</w:t>
      </w:r>
    </w:p>
    <w:p w:rsidR="00D66082" w:rsidRPr="00CA4507" w:rsidRDefault="00D66082" w:rsidP="00D66082">
      <w:pPr>
        <w:jc w:val="center"/>
        <w:rPr>
          <w:color w:val="002060"/>
        </w:rPr>
      </w:pPr>
      <w:r w:rsidRPr="00CA4507">
        <w:rPr>
          <w:color w:val="002060"/>
        </w:rPr>
        <w:t>КРАСНОЯРСКИЙ КРАЙ</w:t>
      </w:r>
    </w:p>
    <w:p w:rsidR="00D66082" w:rsidRPr="00CA4507" w:rsidRDefault="00D66082" w:rsidP="00D66082">
      <w:pPr>
        <w:jc w:val="center"/>
        <w:rPr>
          <w:color w:val="002060"/>
        </w:rPr>
      </w:pPr>
      <w:r w:rsidRPr="00CA4507">
        <w:rPr>
          <w:color w:val="002060"/>
        </w:rPr>
        <w:t>ТАЙМЫРСКИЙ ДОЛГАНО-НЕНЕЦКИЙ МУНИЦИПАЛЬНЫЙ РАЙОН</w:t>
      </w:r>
    </w:p>
    <w:p w:rsidR="00D66082" w:rsidRPr="00CA4507" w:rsidRDefault="00D66082" w:rsidP="00D66082">
      <w:pPr>
        <w:jc w:val="center"/>
        <w:rPr>
          <w:b/>
          <w:color w:val="002060"/>
        </w:rPr>
      </w:pPr>
      <w:r w:rsidRPr="00CA4507">
        <w:rPr>
          <w:b/>
          <w:color w:val="002060"/>
        </w:rPr>
        <w:t>АДМИНИСТРАЦИЯ СЕЛЬСКОГО ПОСЕЛЕНИЯ ХАТАНГА</w:t>
      </w:r>
    </w:p>
    <w:p w:rsidR="00D66082" w:rsidRPr="00CA4507" w:rsidRDefault="00D66082" w:rsidP="00D66082">
      <w:pPr>
        <w:jc w:val="center"/>
        <w:rPr>
          <w:b/>
          <w:color w:val="002060"/>
        </w:rPr>
      </w:pPr>
    </w:p>
    <w:p w:rsidR="00CA4507" w:rsidRPr="00CA4507" w:rsidRDefault="00CA4507" w:rsidP="00D66082">
      <w:pPr>
        <w:jc w:val="center"/>
        <w:rPr>
          <w:b/>
          <w:color w:val="002060"/>
        </w:rPr>
      </w:pPr>
    </w:p>
    <w:p w:rsidR="00D66082" w:rsidRPr="00CA4507" w:rsidRDefault="00D66082" w:rsidP="00D66082">
      <w:pPr>
        <w:jc w:val="center"/>
        <w:rPr>
          <w:b/>
          <w:color w:val="002060"/>
        </w:rPr>
      </w:pPr>
      <w:r w:rsidRPr="00CA4507">
        <w:rPr>
          <w:b/>
          <w:color w:val="002060"/>
        </w:rPr>
        <w:t xml:space="preserve">ПОСТАНОВЛЕНИЕ </w:t>
      </w:r>
    </w:p>
    <w:p w:rsidR="006D2520" w:rsidRPr="00CA4507" w:rsidRDefault="006D2520" w:rsidP="00D66082">
      <w:pPr>
        <w:rPr>
          <w:color w:val="002060"/>
        </w:rPr>
      </w:pPr>
    </w:p>
    <w:p w:rsidR="00D66082" w:rsidRPr="00CA4507" w:rsidRDefault="00CA4507" w:rsidP="00D66082">
      <w:pPr>
        <w:rPr>
          <w:color w:val="002060"/>
        </w:rPr>
      </w:pPr>
      <w:r w:rsidRPr="00CA4507">
        <w:rPr>
          <w:color w:val="002060"/>
        </w:rPr>
        <w:t>14</w:t>
      </w:r>
      <w:r w:rsidR="00274C51" w:rsidRPr="00CA4507">
        <w:rPr>
          <w:color w:val="002060"/>
        </w:rPr>
        <w:t>.12</w:t>
      </w:r>
      <w:r w:rsidR="00275AAC" w:rsidRPr="00CA4507">
        <w:rPr>
          <w:color w:val="002060"/>
        </w:rPr>
        <w:t>.</w:t>
      </w:r>
      <w:r w:rsidR="00D66082" w:rsidRPr="00CA4507">
        <w:rPr>
          <w:color w:val="002060"/>
        </w:rPr>
        <w:t>201</w:t>
      </w:r>
      <w:r w:rsidR="00892C82" w:rsidRPr="00CA4507">
        <w:rPr>
          <w:color w:val="002060"/>
        </w:rPr>
        <w:t>7</w:t>
      </w:r>
      <w:r w:rsidR="00D66082" w:rsidRPr="00CA4507">
        <w:rPr>
          <w:color w:val="002060"/>
        </w:rPr>
        <w:t xml:space="preserve"> г.</w:t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="00117F33" w:rsidRPr="00CA4507">
        <w:rPr>
          <w:color w:val="002060"/>
        </w:rPr>
        <w:tab/>
      </w:r>
      <w:r w:rsidRPr="00CA4507">
        <w:rPr>
          <w:color w:val="002060"/>
        </w:rPr>
        <w:t xml:space="preserve">       </w:t>
      </w:r>
      <w:r w:rsidR="00D66082" w:rsidRPr="00CA4507">
        <w:rPr>
          <w:color w:val="002060"/>
        </w:rPr>
        <w:t xml:space="preserve">№ </w:t>
      </w:r>
      <w:r w:rsidRPr="00CA4507">
        <w:rPr>
          <w:color w:val="002060"/>
        </w:rPr>
        <w:t>171</w:t>
      </w:r>
      <w:r w:rsidR="00444753" w:rsidRPr="00CA4507">
        <w:rPr>
          <w:color w:val="002060"/>
        </w:rPr>
        <w:t xml:space="preserve"> </w:t>
      </w:r>
      <w:r w:rsidR="00D66082" w:rsidRPr="00CA4507">
        <w:rPr>
          <w:color w:val="002060"/>
        </w:rPr>
        <w:t>-  П</w:t>
      </w:r>
    </w:p>
    <w:p w:rsidR="003801AE" w:rsidRPr="00CA4507" w:rsidRDefault="003801AE" w:rsidP="003801AE">
      <w:pPr>
        <w:jc w:val="center"/>
        <w:rPr>
          <w:color w:val="002060"/>
          <w:sz w:val="20"/>
          <w:szCs w:val="20"/>
        </w:rPr>
      </w:pPr>
    </w:p>
    <w:p w:rsidR="004D475D" w:rsidRPr="00CA4507" w:rsidRDefault="00287A67" w:rsidP="004D475D">
      <w:pPr>
        <w:ind w:right="-1"/>
        <w:jc w:val="both"/>
        <w:rPr>
          <w:b/>
          <w:color w:val="002060"/>
        </w:rPr>
      </w:pPr>
      <w:r w:rsidRPr="00CA4507">
        <w:rPr>
          <w:b/>
          <w:color w:val="002060"/>
        </w:rPr>
        <w:t>О внесении изменений в Постановление администрации сельского поселения Хатанга от 14.01.2016г № 002-П «</w:t>
      </w:r>
      <w:r w:rsidR="003435FE" w:rsidRPr="00CA4507">
        <w:rPr>
          <w:b/>
          <w:color w:val="002060"/>
        </w:rPr>
        <w:t xml:space="preserve">Об утверждении Примерного положения об оплате труда работников </w:t>
      </w:r>
      <w:r w:rsidR="004D475D" w:rsidRPr="00CA4507">
        <w:rPr>
          <w:b/>
          <w:color w:val="002060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CA4507" w:rsidRDefault="00D66082" w:rsidP="00CA4507">
      <w:pPr>
        <w:ind w:right="-2"/>
        <w:jc w:val="both"/>
        <w:rPr>
          <w:color w:val="002060"/>
        </w:rPr>
      </w:pPr>
    </w:p>
    <w:p w:rsidR="00F75C34" w:rsidRPr="00CA4507" w:rsidRDefault="00F75C34" w:rsidP="00CA4507">
      <w:pPr>
        <w:tabs>
          <w:tab w:val="left" w:pos="709"/>
        </w:tabs>
        <w:ind w:firstLine="709"/>
        <w:jc w:val="both"/>
        <w:rPr>
          <w:color w:val="002060"/>
        </w:rPr>
      </w:pPr>
      <w:r w:rsidRPr="00CA4507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бюджетных 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CA4507" w:rsidRDefault="00D66082" w:rsidP="00CA4507">
      <w:pPr>
        <w:jc w:val="both"/>
        <w:rPr>
          <w:color w:val="002060"/>
        </w:rPr>
      </w:pPr>
    </w:p>
    <w:p w:rsidR="00D66082" w:rsidRPr="00CA4507" w:rsidRDefault="00D66082" w:rsidP="00CA4507">
      <w:pPr>
        <w:ind w:firstLine="540"/>
        <w:jc w:val="center"/>
        <w:rPr>
          <w:b/>
          <w:color w:val="002060"/>
        </w:rPr>
      </w:pPr>
      <w:r w:rsidRPr="00CA4507">
        <w:rPr>
          <w:b/>
          <w:color w:val="002060"/>
        </w:rPr>
        <w:t>ПОСТАНОВЛЯЮ:</w:t>
      </w:r>
    </w:p>
    <w:p w:rsidR="00D66082" w:rsidRPr="00CA4507" w:rsidRDefault="00D66082" w:rsidP="00CA4507">
      <w:pPr>
        <w:ind w:firstLine="540"/>
        <w:jc w:val="center"/>
        <w:rPr>
          <w:b/>
          <w:color w:val="002060"/>
        </w:rPr>
      </w:pPr>
    </w:p>
    <w:p w:rsidR="00657338" w:rsidRPr="00CA4507" w:rsidRDefault="00285592" w:rsidP="00CA4507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CA4507">
        <w:rPr>
          <w:color w:val="002060"/>
        </w:rPr>
        <w:t xml:space="preserve">Внести в </w:t>
      </w:r>
      <w:r w:rsidR="00D32D15" w:rsidRPr="00CA4507">
        <w:rPr>
          <w:color w:val="002060"/>
        </w:rPr>
        <w:t>П</w:t>
      </w:r>
      <w:r w:rsidR="00152A58" w:rsidRPr="00CA4507">
        <w:rPr>
          <w:color w:val="002060"/>
        </w:rPr>
        <w:t>римерное п</w:t>
      </w:r>
      <w:r w:rsidR="00D32D15" w:rsidRPr="00CA4507">
        <w:rPr>
          <w:color w:val="002060"/>
        </w:rPr>
        <w:t xml:space="preserve">оложение </w:t>
      </w:r>
      <w:r w:rsidR="00152A58" w:rsidRPr="00CA4507">
        <w:rPr>
          <w:color w:val="002060"/>
        </w:rPr>
        <w:t>о</w:t>
      </w:r>
      <w:r w:rsidR="00CC4022" w:rsidRPr="00CA4507">
        <w:rPr>
          <w:color w:val="002060"/>
        </w:rPr>
        <w:t xml:space="preserve">б </w:t>
      </w:r>
      <w:r w:rsidR="00FB1513" w:rsidRPr="00CA4507">
        <w:rPr>
          <w:color w:val="002060"/>
        </w:rPr>
        <w:t>оплат</w:t>
      </w:r>
      <w:r w:rsidR="00CC4022" w:rsidRPr="00CA4507">
        <w:rPr>
          <w:color w:val="002060"/>
        </w:rPr>
        <w:t>е</w:t>
      </w:r>
      <w:r w:rsidR="00FB1513" w:rsidRPr="00CA4507">
        <w:rPr>
          <w:color w:val="002060"/>
        </w:rPr>
        <w:t xml:space="preserve"> труда</w:t>
      </w:r>
      <w:r w:rsidR="00657338" w:rsidRPr="00CA4507">
        <w:rPr>
          <w:color w:val="002060"/>
        </w:rPr>
        <w:t xml:space="preserve"> работников </w:t>
      </w:r>
      <w:r w:rsidR="00427BEC" w:rsidRPr="00CA4507">
        <w:rPr>
          <w:color w:val="002060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  <w:r w:rsidR="002A0EB8" w:rsidRPr="00CA4507">
        <w:rPr>
          <w:color w:val="002060"/>
        </w:rPr>
        <w:t xml:space="preserve">, </w:t>
      </w:r>
      <w:r w:rsidRPr="00CA4507">
        <w:rPr>
          <w:color w:val="002060"/>
        </w:rPr>
        <w:t xml:space="preserve">утвержденное </w:t>
      </w:r>
      <w:r w:rsidR="006E1C4A" w:rsidRPr="00CA4507">
        <w:rPr>
          <w:color w:val="002060"/>
        </w:rPr>
        <w:t>П</w:t>
      </w:r>
      <w:r w:rsidRPr="00CA4507">
        <w:rPr>
          <w:color w:val="002060"/>
        </w:rPr>
        <w:t xml:space="preserve">остановлением </w:t>
      </w:r>
      <w:r w:rsidR="006E1C4A" w:rsidRPr="00CA4507">
        <w:rPr>
          <w:color w:val="002060"/>
        </w:rPr>
        <w:t>а</w:t>
      </w:r>
      <w:r w:rsidRPr="00CA4507">
        <w:rPr>
          <w:color w:val="002060"/>
        </w:rPr>
        <w:t>дминистрации с</w:t>
      </w:r>
      <w:r w:rsidR="00427BEC" w:rsidRPr="00CA4507">
        <w:rPr>
          <w:color w:val="002060"/>
        </w:rPr>
        <w:t>ельского поселения Хатанга от 14</w:t>
      </w:r>
      <w:r w:rsidRPr="00CA4507">
        <w:rPr>
          <w:color w:val="002060"/>
        </w:rPr>
        <w:t>.0</w:t>
      </w:r>
      <w:r w:rsidR="00427BEC" w:rsidRPr="00CA4507">
        <w:rPr>
          <w:color w:val="002060"/>
        </w:rPr>
        <w:t>1</w:t>
      </w:r>
      <w:r w:rsidRPr="00CA4507">
        <w:rPr>
          <w:color w:val="002060"/>
        </w:rPr>
        <w:t>.201</w:t>
      </w:r>
      <w:r w:rsidR="00427BEC" w:rsidRPr="00CA4507">
        <w:rPr>
          <w:color w:val="002060"/>
        </w:rPr>
        <w:t>6</w:t>
      </w:r>
      <w:r w:rsidRPr="00CA4507">
        <w:rPr>
          <w:color w:val="002060"/>
        </w:rPr>
        <w:t xml:space="preserve"> №</w:t>
      </w:r>
      <w:r w:rsidR="00427BEC" w:rsidRPr="00CA4507">
        <w:rPr>
          <w:color w:val="002060"/>
        </w:rPr>
        <w:t>00</w:t>
      </w:r>
      <w:r w:rsidRPr="00CA4507">
        <w:rPr>
          <w:color w:val="002060"/>
        </w:rPr>
        <w:t xml:space="preserve">2-П (в редакции </w:t>
      </w:r>
      <w:r w:rsidR="006E1C4A" w:rsidRPr="00CA4507">
        <w:rPr>
          <w:color w:val="002060"/>
        </w:rPr>
        <w:t>П</w:t>
      </w:r>
      <w:r w:rsidRPr="00CA4507">
        <w:rPr>
          <w:color w:val="002060"/>
        </w:rPr>
        <w:t>остановлени</w:t>
      </w:r>
      <w:r w:rsidR="001133A1" w:rsidRPr="00CA4507">
        <w:rPr>
          <w:color w:val="002060"/>
        </w:rPr>
        <w:t>й</w:t>
      </w:r>
      <w:r w:rsidRPr="00CA4507">
        <w:rPr>
          <w:color w:val="002060"/>
        </w:rPr>
        <w:t xml:space="preserve"> </w:t>
      </w:r>
      <w:r w:rsidR="006E1C4A" w:rsidRPr="00CA4507">
        <w:rPr>
          <w:color w:val="002060"/>
        </w:rPr>
        <w:t>а</w:t>
      </w:r>
      <w:r w:rsidRPr="00CA4507">
        <w:rPr>
          <w:color w:val="002060"/>
        </w:rPr>
        <w:t xml:space="preserve">дминистрации </w:t>
      </w:r>
      <w:r w:rsidR="00AB751A" w:rsidRPr="00CA4507">
        <w:rPr>
          <w:color w:val="002060"/>
        </w:rPr>
        <w:t>сельского поселения Хатанга от 08.12.2016 №1</w:t>
      </w:r>
      <w:r w:rsidR="00427BEC" w:rsidRPr="00CA4507">
        <w:rPr>
          <w:color w:val="002060"/>
        </w:rPr>
        <w:t>57</w:t>
      </w:r>
      <w:r w:rsidR="00AB751A" w:rsidRPr="00CA4507">
        <w:rPr>
          <w:color w:val="002060"/>
        </w:rPr>
        <w:t>-П</w:t>
      </w:r>
      <w:r w:rsidR="001133A1" w:rsidRPr="00CA4507">
        <w:rPr>
          <w:color w:val="002060"/>
        </w:rPr>
        <w:t>, от 22.03.2017 №</w:t>
      </w:r>
      <w:r w:rsidR="005E1869" w:rsidRPr="00CA4507">
        <w:rPr>
          <w:color w:val="002060"/>
        </w:rPr>
        <w:t>034-П, от 21.04.2017 №052-П</w:t>
      </w:r>
      <w:r w:rsidR="00F75C34" w:rsidRPr="00CA4507">
        <w:rPr>
          <w:color w:val="002060"/>
        </w:rPr>
        <w:t>, от 15.05.2017 №062-П</w:t>
      </w:r>
      <w:r w:rsidR="00AB751A" w:rsidRPr="00CA4507">
        <w:rPr>
          <w:color w:val="002060"/>
        </w:rPr>
        <w:t>)</w:t>
      </w:r>
      <w:r w:rsidR="006E1C4A" w:rsidRPr="00CA4507">
        <w:rPr>
          <w:color w:val="002060"/>
        </w:rPr>
        <w:t xml:space="preserve"> (далее – Положение)</w:t>
      </w:r>
      <w:r w:rsidR="00AB751A" w:rsidRPr="00CA4507">
        <w:rPr>
          <w:color w:val="002060"/>
        </w:rPr>
        <w:t>, следующие изменения:</w:t>
      </w:r>
    </w:p>
    <w:p w:rsidR="00F75C34" w:rsidRPr="00CA4507" w:rsidRDefault="00F75C34" w:rsidP="00CA4507">
      <w:pPr>
        <w:pStyle w:val="a4"/>
        <w:numPr>
          <w:ilvl w:val="1"/>
          <w:numId w:val="3"/>
        </w:numPr>
        <w:ind w:hanging="49"/>
        <w:jc w:val="both"/>
        <w:rPr>
          <w:color w:val="002060"/>
        </w:rPr>
      </w:pPr>
      <w:r w:rsidRPr="00CA4507">
        <w:rPr>
          <w:color w:val="002060"/>
        </w:rPr>
        <w:t xml:space="preserve">Пункт 2.3 Раздела 2 Приложения к Постановлению изложить в следующей редакции: </w:t>
      </w:r>
    </w:p>
    <w:p w:rsidR="00F75C34" w:rsidRPr="00CA4507" w:rsidRDefault="00F75C34" w:rsidP="00CA4507">
      <w:pPr>
        <w:pStyle w:val="a4"/>
        <w:ind w:left="0" w:firstLine="567"/>
        <w:jc w:val="both"/>
        <w:rPr>
          <w:color w:val="002060"/>
        </w:rPr>
      </w:pPr>
      <w:r w:rsidRPr="00CA4507">
        <w:rPr>
          <w:color w:val="002060"/>
        </w:rPr>
        <w:t xml:space="preserve">«2.3. 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6" w:history="1">
        <w:r w:rsidRPr="00CA4507">
          <w:rPr>
            <w:color w:val="002060"/>
          </w:rPr>
          <w:t>Приказом</w:t>
        </w:r>
      </w:hyperlink>
      <w:r w:rsidRPr="00CA4507">
        <w:rPr>
          <w:color w:val="002060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</w:t>
      </w:r>
      <w:r w:rsidR="00F0314C" w:rsidRPr="00CA4507">
        <w:rPr>
          <w:color w:val="002060"/>
        </w:rPr>
        <w:t>ителей, специалистов и служащих</w:t>
      </w:r>
      <w:r w:rsidRPr="00CA4507">
        <w:rPr>
          <w:color w:val="002060"/>
        </w:rPr>
        <w:t>:</w:t>
      </w:r>
    </w:p>
    <w:p w:rsidR="00F75C34" w:rsidRPr="00CA4507" w:rsidRDefault="00F75C34" w:rsidP="00F75C34">
      <w:pPr>
        <w:spacing w:line="276" w:lineRule="auto"/>
        <w:ind w:left="540"/>
        <w:jc w:val="both"/>
        <w:rPr>
          <w:color w:val="002060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9"/>
        <w:gridCol w:w="4077"/>
        <w:gridCol w:w="2665"/>
      </w:tblGrid>
      <w:tr w:rsidR="00CA4507" w:rsidRPr="00CA4507" w:rsidTr="00480FC7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Должности, отнесенные к квалификационным уровням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A4507" w:rsidRPr="00CA4507" w:rsidTr="00480FC7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A450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A450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A4507">
              <w:rPr>
                <w:rFonts w:ascii="Arial" w:eastAsiaTheme="minorEastAsia" w:hAnsi="Arial" w:cs="Arial"/>
                <w:color w:val="002060"/>
                <w:sz w:val="20"/>
                <w:szCs w:val="20"/>
              </w:rPr>
              <w:t>3</w:t>
            </w:r>
          </w:p>
        </w:tc>
      </w:tr>
      <w:tr w:rsidR="00CA4507" w:rsidRPr="00CA4507" w:rsidTr="00480FC7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A4507">
              <w:rPr>
                <w:rFonts w:eastAsiaTheme="minorEastAsia"/>
                <w:color w:val="002060"/>
              </w:rPr>
              <w:t xml:space="preserve">Профессиональная квалификационная группа «Общеотраслевые должности служащих </w:t>
            </w:r>
            <w:r w:rsidRPr="00CA4507">
              <w:rPr>
                <w:rFonts w:eastAsiaTheme="minorEastAsia"/>
                <w:color w:val="002060"/>
              </w:rPr>
              <w:lastRenderedPageBreak/>
              <w:t>первого уровня»</w:t>
            </w:r>
          </w:p>
        </w:tc>
      </w:tr>
      <w:tr w:rsidR="00CA4507" w:rsidRPr="00CA4507" w:rsidTr="00480FC7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lastRenderedPageBreak/>
              <w:t>1-й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делопроизводитель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2971</w:t>
            </w:r>
          </w:p>
        </w:tc>
      </w:tr>
      <w:tr w:rsidR="00CA4507" w:rsidRPr="00CA4507" w:rsidTr="00480FC7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2060"/>
                <w:sz w:val="20"/>
                <w:szCs w:val="20"/>
              </w:rPr>
            </w:pPr>
            <w:r w:rsidRPr="00CA4507">
              <w:rPr>
                <w:rFonts w:eastAsiaTheme="minorEastAsia"/>
                <w:color w:val="00206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A4507" w:rsidRPr="00CA4507" w:rsidTr="00480FC7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4-й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ведущий бухгалтер, ведущий экономист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5253</w:t>
            </w:r>
          </w:p>
        </w:tc>
      </w:tr>
      <w:tr w:rsidR="00F75C34" w:rsidRPr="00CA4507" w:rsidTr="00480FC7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5-й квалификационный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главный инженер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34" w:rsidRPr="00CA4507" w:rsidRDefault="00F75C34" w:rsidP="00480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6133</w:t>
            </w:r>
          </w:p>
        </w:tc>
      </w:tr>
    </w:tbl>
    <w:p w:rsidR="00F75C34" w:rsidRPr="00CA4507" w:rsidRDefault="00F75C34" w:rsidP="00F75C34">
      <w:pPr>
        <w:pStyle w:val="a4"/>
        <w:ind w:left="900"/>
        <w:jc w:val="both"/>
        <w:rPr>
          <w:color w:val="002060"/>
        </w:rPr>
      </w:pPr>
    </w:p>
    <w:p w:rsidR="00F0314C" w:rsidRPr="00CA4507" w:rsidRDefault="00F0314C" w:rsidP="00F0314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4507">
        <w:rPr>
          <w:rFonts w:ascii="Times New Roman" w:hAnsi="Times New Roman" w:cs="Times New Roman"/>
          <w:color w:val="002060"/>
          <w:sz w:val="24"/>
          <w:szCs w:val="24"/>
        </w:rPr>
        <w:t xml:space="preserve">2.4. Минимальные размеры окладов (должностных окладов), ставок заработной платы работников учреждения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CA4507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CA4507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F0314C" w:rsidRPr="00CA4507" w:rsidRDefault="00F0314C" w:rsidP="00F0314C">
      <w:pPr>
        <w:ind w:firstLine="540"/>
        <w:jc w:val="both"/>
        <w:rPr>
          <w:color w:val="002060"/>
        </w:rPr>
      </w:pPr>
      <w:r w:rsidRPr="00CA4507">
        <w:rPr>
          <w:color w:val="002060"/>
        </w:rPr>
        <w:t xml:space="preserve"> </w:t>
      </w:r>
    </w:p>
    <w:tbl>
      <w:tblPr>
        <w:tblW w:w="9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060"/>
        <w:gridCol w:w="2438"/>
      </w:tblGrid>
      <w:tr w:rsidR="00CA4507" w:rsidRPr="00CA4507" w:rsidTr="00E746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Должности,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A4507" w:rsidRPr="00CA4507" w:rsidTr="00E74666"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0314C" w:rsidRPr="00CA4507" w:rsidTr="00E746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1-й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уборщик служебных помещений, уборщик территорий, сторож, курьер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2 552</w:t>
            </w:r>
          </w:p>
        </w:tc>
      </w:tr>
    </w:tbl>
    <w:p w:rsidR="00F0314C" w:rsidRPr="00CA4507" w:rsidRDefault="00F0314C" w:rsidP="00F0314C">
      <w:pPr>
        <w:ind w:firstLine="540"/>
        <w:jc w:val="both"/>
        <w:rPr>
          <w:color w:val="002060"/>
        </w:rPr>
      </w:pPr>
    </w:p>
    <w:p w:rsidR="00F0314C" w:rsidRPr="00CA4507" w:rsidRDefault="00F0314C" w:rsidP="00CA4507">
      <w:pPr>
        <w:ind w:firstLine="540"/>
        <w:jc w:val="both"/>
        <w:rPr>
          <w:color w:val="002060"/>
        </w:rPr>
      </w:pPr>
      <w:r w:rsidRPr="00CA4507">
        <w:rPr>
          <w:color w:val="002060"/>
        </w:rPr>
        <w:t>2.5. Минимальные размеры окладов,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руководителем учреждения в следующем размере»:</w:t>
      </w:r>
    </w:p>
    <w:p w:rsidR="00F0314C" w:rsidRPr="00CA4507" w:rsidRDefault="00F0314C" w:rsidP="00F0314C">
      <w:pPr>
        <w:ind w:firstLine="540"/>
        <w:jc w:val="both"/>
        <w:rPr>
          <w:color w:val="00206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CA4507" w:rsidRPr="00CA4507" w:rsidTr="00E746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Должно</w:t>
            </w:r>
            <w:bookmarkStart w:id="0" w:name="_GoBack"/>
            <w:bookmarkEnd w:id="0"/>
            <w:r w:rsidRPr="00CA4507">
              <w:rPr>
                <w:rFonts w:eastAsiaTheme="minorEastAsia"/>
                <w:color w:val="002060"/>
              </w:rPr>
              <w:t>сти, не отнесенные к ПКГ: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Минимальный размер оклада (должностного оклада), руб.</w:t>
            </w:r>
          </w:p>
        </w:tc>
      </w:tr>
      <w:tr w:rsidR="00CA4507" w:rsidRPr="00CA4507" w:rsidTr="00E746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2060"/>
              </w:rPr>
            </w:pPr>
            <w:r w:rsidRPr="00CA4507">
              <w:rPr>
                <w:color w:val="002060"/>
              </w:rPr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5 253</w:t>
            </w:r>
          </w:p>
        </w:tc>
      </w:tr>
      <w:tr w:rsidR="00F0314C" w:rsidRPr="00CA4507" w:rsidTr="00E746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A4507">
              <w:rPr>
                <w:color w:val="002060"/>
              </w:rPr>
              <w:t>рабочий по обслуживанию зданий</w:t>
            </w:r>
            <w:r w:rsidRPr="00CA4507">
              <w:rPr>
                <w:color w:val="002060"/>
              </w:rPr>
              <w:tab/>
              <w:t>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C" w:rsidRPr="00CA4507" w:rsidRDefault="00F0314C" w:rsidP="00E7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</w:rPr>
            </w:pPr>
            <w:r w:rsidRPr="00CA4507">
              <w:rPr>
                <w:rFonts w:eastAsiaTheme="minorEastAsia"/>
                <w:color w:val="002060"/>
              </w:rPr>
              <w:t>2 552</w:t>
            </w:r>
          </w:p>
        </w:tc>
      </w:tr>
    </w:tbl>
    <w:p w:rsidR="00F0314C" w:rsidRPr="00CA4507" w:rsidRDefault="00F0314C" w:rsidP="00F75C34">
      <w:pPr>
        <w:pStyle w:val="a4"/>
        <w:ind w:left="900"/>
        <w:jc w:val="both"/>
        <w:rPr>
          <w:color w:val="002060"/>
        </w:rPr>
      </w:pPr>
    </w:p>
    <w:p w:rsidR="001C2BFD" w:rsidRPr="00CA4507" w:rsidRDefault="00020B2F" w:rsidP="004B57D6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CA4507">
        <w:rPr>
          <w:color w:val="002060"/>
        </w:rPr>
        <w:t xml:space="preserve">Настоящее </w:t>
      </w:r>
      <w:r w:rsidR="006E1C4A" w:rsidRPr="00CA4507">
        <w:rPr>
          <w:color w:val="002060"/>
        </w:rPr>
        <w:t>П</w:t>
      </w:r>
      <w:r w:rsidRPr="00CA4507">
        <w:rPr>
          <w:color w:val="002060"/>
        </w:rPr>
        <w:t xml:space="preserve">остановление вступает в силу </w:t>
      </w:r>
      <w:r w:rsidR="00F75C34" w:rsidRPr="00CA4507">
        <w:rPr>
          <w:rFonts w:eastAsiaTheme="minorHAnsi"/>
          <w:color w:val="002060"/>
          <w:lang w:eastAsia="en-US"/>
        </w:rPr>
        <w:t>с 01.01.</w:t>
      </w:r>
      <w:r w:rsidRPr="00CA4507">
        <w:rPr>
          <w:rFonts w:eastAsiaTheme="minorHAnsi"/>
          <w:color w:val="002060"/>
          <w:lang w:eastAsia="en-US"/>
        </w:rPr>
        <w:t>201</w:t>
      </w:r>
      <w:r w:rsidR="00F75C34" w:rsidRPr="00CA4507">
        <w:rPr>
          <w:rFonts w:eastAsiaTheme="minorHAnsi"/>
          <w:color w:val="002060"/>
          <w:lang w:eastAsia="en-US"/>
        </w:rPr>
        <w:t>8</w:t>
      </w:r>
      <w:r w:rsidRPr="00CA4507">
        <w:rPr>
          <w:rFonts w:eastAsiaTheme="minorHAnsi"/>
          <w:color w:val="002060"/>
          <w:lang w:eastAsia="en-US"/>
        </w:rPr>
        <w:t xml:space="preserve"> года.</w:t>
      </w:r>
      <w:r w:rsidRPr="00CA4507">
        <w:rPr>
          <w:color w:val="002060"/>
        </w:rPr>
        <w:t xml:space="preserve"> </w:t>
      </w:r>
    </w:p>
    <w:p w:rsidR="00CA4507" w:rsidRPr="00CA4507" w:rsidRDefault="00CA4507" w:rsidP="00CA4507">
      <w:pPr>
        <w:pStyle w:val="a4"/>
        <w:ind w:left="900"/>
        <w:jc w:val="both"/>
        <w:rPr>
          <w:color w:val="002060"/>
        </w:rPr>
      </w:pPr>
    </w:p>
    <w:p w:rsidR="00117F33" w:rsidRPr="00CA4507" w:rsidRDefault="00117F33" w:rsidP="00690D27">
      <w:pPr>
        <w:pStyle w:val="ConsPlusNormal"/>
        <w:widowControl/>
        <w:numPr>
          <w:ilvl w:val="0"/>
          <w:numId w:val="3"/>
        </w:numPr>
        <w:jc w:val="both"/>
        <w:rPr>
          <w:color w:val="002060"/>
        </w:rPr>
      </w:pPr>
      <w:r w:rsidRPr="00CA4507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427BEC" w:rsidRPr="00CA4507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690D27" w:rsidRPr="00CA4507" w:rsidRDefault="00690D27" w:rsidP="00690D27">
      <w:pPr>
        <w:pStyle w:val="a4"/>
        <w:rPr>
          <w:color w:val="002060"/>
        </w:rPr>
      </w:pPr>
    </w:p>
    <w:p w:rsidR="00F75C34" w:rsidRPr="00CA4507" w:rsidRDefault="00F75C34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57338" w:rsidRPr="00CA4507" w:rsidRDefault="00F75C34" w:rsidP="00F75C34">
      <w:pPr>
        <w:jc w:val="both"/>
        <w:rPr>
          <w:b/>
          <w:color w:val="002060"/>
        </w:rPr>
      </w:pPr>
      <w:r w:rsidRPr="00CA4507">
        <w:rPr>
          <w:color w:val="002060"/>
        </w:rPr>
        <w:t xml:space="preserve">Глава сельского поселения Хатанга                                                                </w:t>
      </w:r>
      <w:r w:rsidR="00CA4507" w:rsidRPr="00CA4507">
        <w:rPr>
          <w:color w:val="002060"/>
        </w:rPr>
        <w:t xml:space="preserve">       </w:t>
      </w:r>
      <w:r w:rsidRPr="00CA4507">
        <w:rPr>
          <w:color w:val="002060"/>
        </w:rPr>
        <w:t>А. В. Кулешов</w:t>
      </w:r>
    </w:p>
    <w:sectPr w:rsidR="00657338" w:rsidRPr="00CA4507" w:rsidSect="00CA450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4C51"/>
    <w:rsid w:val="00275AAC"/>
    <w:rsid w:val="00281AD0"/>
    <w:rsid w:val="00285592"/>
    <w:rsid w:val="00287A67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A4507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4C2AE14837EB8FA04E4274669F50DB24DACFE57F5AFCE47C52CEFS4V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12</cp:revision>
  <cp:lastPrinted>2017-12-15T09:22:00Z</cp:lastPrinted>
  <dcterms:created xsi:type="dcterms:W3CDTF">2017-05-10T11:30:00Z</dcterms:created>
  <dcterms:modified xsi:type="dcterms:W3CDTF">2017-12-15T09:22:00Z</dcterms:modified>
</cp:coreProperties>
</file>