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1EAF" w:rsidRDefault="00AD1EAF" w:rsidP="00AD1EAF">
      <w:pPr>
        <w:spacing w:before="0" w:line="240" w:lineRule="auto"/>
        <w:rPr>
          <w:sz w:val="24"/>
          <w:szCs w:val="24"/>
        </w:rPr>
      </w:pPr>
      <w:r w:rsidRPr="00A8163B">
        <w:rPr>
          <w:noProof/>
          <w:sz w:val="24"/>
          <w:szCs w:val="24"/>
        </w:rPr>
        <w:drawing>
          <wp:inline distT="0" distB="0" distL="0" distR="0" wp14:anchorId="63DF101A" wp14:editId="7F79A05D">
            <wp:extent cx="463550" cy="579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EAF" w:rsidRPr="002B13D6" w:rsidRDefault="00AD1EAF" w:rsidP="00AD1EAF">
      <w:pPr>
        <w:spacing w:before="0" w:line="240" w:lineRule="auto"/>
        <w:rPr>
          <w:b w:val="0"/>
        </w:rPr>
      </w:pPr>
      <w:r w:rsidRPr="002B13D6">
        <w:t>РОССИЙСКАЯ ФЕДЕРАЦИЯ</w:t>
      </w:r>
    </w:p>
    <w:p w:rsidR="00AD1EAF" w:rsidRPr="002B13D6" w:rsidRDefault="00AD1EAF" w:rsidP="00AD1EAF">
      <w:pPr>
        <w:spacing w:before="0" w:line="240" w:lineRule="auto"/>
        <w:rPr>
          <w:b w:val="0"/>
        </w:rPr>
      </w:pPr>
      <w:r w:rsidRPr="002B13D6">
        <w:t>КРАСНОЯРСКИЙ КРАЙ</w:t>
      </w:r>
    </w:p>
    <w:p w:rsidR="00AD1EAF" w:rsidRPr="002B13D6" w:rsidRDefault="00AD1EAF" w:rsidP="00AD1EAF">
      <w:pPr>
        <w:spacing w:before="0" w:line="240" w:lineRule="auto"/>
        <w:rPr>
          <w:b w:val="0"/>
        </w:rPr>
      </w:pPr>
      <w:r w:rsidRPr="002B13D6">
        <w:t>ТАЙМЫРСКИЙ ДОЛГАНО-НЕНЕЦКИЙ МУНИЦИПАЛЬНЫЙ РАЙОН</w:t>
      </w:r>
    </w:p>
    <w:p w:rsidR="00AD1EAF" w:rsidRPr="002B13D6" w:rsidRDefault="00AD1EAF" w:rsidP="00AD1EAF">
      <w:pPr>
        <w:pBdr>
          <w:bottom w:val="single" w:sz="12" w:space="1" w:color="auto"/>
        </w:pBdr>
        <w:spacing w:before="0" w:line="240" w:lineRule="auto"/>
        <w:rPr>
          <w:sz w:val="24"/>
          <w:szCs w:val="24"/>
        </w:rPr>
      </w:pPr>
      <w:r w:rsidRPr="002B13D6">
        <w:rPr>
          <w:sz w:val="24"/>
          <w:szCs w:val="24"/>
        </w:rPr>
        <w:t>ХАТАНГСКИЙ СЕЛЬСКИЙ СОВЕТ ДЕПУТАТОВ</w:t>
      </w:r>
    </w:p>
    <w:p w:rsidR="00AD1EAF" w:rsidRPr="002B13D6" w:rsidRDefault="00AD1EAF" w:rsidP="00AD1EAF">
      <w:pPr>
        <w:spacing w:before="0" w:line="240" w:lineRule="auto"/>
        <w:rPr>
          <w:bCs/>
          <w:sz w:val="24"/>
          <w:szCs w:val="24"/>
        </w:rPr>
      </w:pPr>
    </w:p>
    <w:p w:rsidR="00AD1EAF" w:rsidRPr="002B13D6" w:rsidRDefault="00AD1EAF" w:rsidP="00AD1EAF">
      <w:pPr>
        <w:spacing w:before="0" w:line="240" w:lineRule="auto"/>
        <w:rPr>
          <w:bCs/>
          <w:sz w:val="24"/>
          <w:szCs w:val="24"/>
        </w:rPr>
      </w:pPr>
      <w:r w:rsidRPr="002B13D6">
        <w:rPr>
          <w:bCs/>
          <w:sz w:val="24"/>
          <w:szCs w:val="24"/>
        </w:rPr>
        <w:t>ПОСТАНОВЛЕНИЕ</w:t>
      </w:r>
    </w:p>
    <w:p w:rsidR="009D1AF4" w:rsidRPr="002B13D6" w:rsidRDefault="00D42031" w:rsidP="0082297C">
      <w:pPr>
        <w:spacing w:before="0" w:line="240" w:lineRule="auto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___</w:t>
      </w:r>
      <w:r w:rsidR="000560CF" w:rsidRPr="002B13D6">
        <w:rPr>
          <w:sz w:val="24"/>
          <w:szCs w:val="24"/>
        </w:rPr>
        <w:t xml:space="preserve"> </w:t>
      </w:r>
      <w:r w:rsidR="0057158F" w:rsidRPr="002B13D6">
        <w:rPr>
          <w:sz w:val="24"/>
          <w:szCs w:val="24"/>
        </w:rPr>
        <w:t xml:space="preserve">декабря </w:t>
      </w:r>
      <w:r w:rsidR="00536F33" w:rsidRPr="002B13D6">
        <w:rPr>
          <w:sz w:val="24"/>
          <w:szCs w:val="24"/>
        </w:rPr>
        <w:t>202</w:t>
      </w:r>
      <w:r w:rsidR="00DA6D18" w:rsidRPr="002B13D6">
        <w:rPr>
          <w:sz w:val="24"/>
          <w:szCs w:val="24"/>
        </w:rPr>
        <w:t>3</w:t>
      </w:r>
      <w:r w:rsidR="00536F33" w:rsidRPr="002B13D6">
        <w:rPr>
          <w:sz w:val="24"/>
          <w:szCs w:val="24"/>
        </w:rPr>
        <w:t xml:space="preserve"> </w:t>
      </w:r>
      <w:r w:rsidR="00A8163B" w:rsidRPr="002B13D6">
        <w:rPr>
          <w:sz w:val="24"/>
          <w:szCs w:val="24"/>
        </w:rPr>
        <w:t xml:space="preserve">года </w:t>
      </w:r>
      <w:r w:rsidR="00AD1EAF" w:rsidRPr="002B13D6">
        <w:rPr>
          <w:sz w:val="24"/>
          <w:szCs w:val="24"/>
        </w:rPr>
        <w:t xml:space="preserve">                                      </w:t>
      </w:r>
      <w:r w:rsidR="00684F4B" w:rsidRPr="002B13D6">
        <w:rPr>
          <w:sz w:val="24"/>
          <w:szCs w:val="24"/>
        </w:rPr>
        <w:t xml:space="preserve">                              </w:t>
      </w:r>
      <w:r w:rsidR="00AD1EAF" w:rsidRPr="002B13D6">
        <w:rPr>
          <w:sz w:val="24"/>
          <w:szCs w:val="24"/>
        </w:rPr>
        <w:t xml:space="preserve">         </w:t>
      </w:r>
      <w:r w:rsidR="00536F33" w:rsidRPr="002B13D6">
        <w:rPr>
          <w:sz w:val="24"/>
          <w:szCs w:val="24"/>
        </w:rPr>
        <w:t xml:space="preserve">     </w:t>
      </w:r>
      <w:r w:rsidR="000D613E" w:rsidRPr="002B13D6">
        <w:rPr>
          <w:sz w:val="24"/>
          <w:szCs w:val="24"/>
        </w:rPr>
        <w:t xml:space="preserve">           </w:t>
      </w:r>
      <w:r w:rsidR="00016914" w:rsidRPr="002B13D6">
        <w:rPr>
          <w:sz w:val="24"/>
          <w:szCs w:val="24"/>
        </w:rPr>
        <w:t xml:space="preserve">      </w:t>
      </w:r>
      <w:r w:rsidR="00AD1EAF" w:rsidRPr="002B13D6">
        <w:rPr>
          <w:sz w:val="24"/>
          <w:szCs w:val="24"/>
        </w:rPr>
        <w:t xml:space="preserve">№ </w:t>
      </w:r>
      <w:r w:rsidR="00947D71" w:rsidRPr="002B13D6">
        <w:rPr>
          <w:sz w:val="24"/>
          <w:szCs w:val="24"/>
        </w:rPr>
        <w:t>00</w:t>
      </w:r>
      <w:r w:rsidR="00AD1EAF" w:rsidRPr="002B13D6">
        <w:rPr>
          <w:sz w:val="24"/>
          <w:szCs w:val="24"/>
        </w:rPr>
        <w:t>-ПС</w:t>
      </w:r>
    </w:p>
    <w:p w:rsidR="00947D71" w:rsidRPr="002B13D6" w:rsidRDefault="00947D71" w:rsidP="00947D71">
      <w:pPr>
        <w:tabs>
          <w:tab w:val="left" w:pos="3686"/>
        </w:tabs>
        <w:spacing w:before="0" w:line="240" w:lineRule="auto"/>
        <w:ind w:right="6087"/>
        <w:jc w:val="both"/>
        <w:rPr>
          <w:sz w:val="24"/>
          <w:szCs w:val="24"/>
        </w:rPr>
      </w:pPr>
    </w:p>
    <w:p w:rsidR="00D42031" w:rsidRDefault="00947D71" w:rsidP="00B105DD">
      <w:pPr>
        <w:spacing w:before="0" w:line="240" w:lineRule="auto"/>
        <w:ind w:right="-8" w:firstLine="708"/>
        <w:rPr>
          <w:sz w:val="24"/>
          <w:szCs w:val="24"/>
        </w:rPr>
      </w:pPr>
      <w:r w:rsidRPr="002B13D6">
        <w:rPr>
          <w:sz w:val="24"/>
          <w:szCs w:val="24"/>
        </w:rPr>
        <w:t xml:space="preserve">О внесении изменений и дополнений в </w:t>
      </w:r>
    </w:p>
    <w:p w:rsidR="00D42031" w:rsidRDefault="00947D71" w:rsidP="00B105DD">
      <w:pPr>
        <w:spacing w:before="0" w:line="240" w:lineRule="auto"/>
        <w:ind w:right="-8" w:firstLine="708"/>
        <w:rPr>
          <w:sz w:val="24"/>
          <w:szCs w:val="24"/>
        </w:rPr>
      </w:pPr>
      <w:r w:rsidRPr="002B13D6">
        <w:rPr>
          <w:sz w:val="24"/>
          <w:szCs w:val="24"/>
        </w:rPr>
        <w:t xml:space="preserve">Постановление Хатангского сельского Совета депутатов </w:t>
      </w:r>
    </w:p>
    <w:p w:rsidR="00947D71" w:rsidRPr="002B13D6" w:rsidRDefault="00947D71" w:rsidP="00B105DD">
      <w:pPr>
        <w:spacing w:before="0" w:line="240" w:lineRule="auto"/>
        <w:ind w:right="-8" w:firstLine="708"/>
        <w:rPr>
          <w:sz w:val="24"/>
          <w:szCs w:val="24"/>
        </w:rPr>
      </w:pPr>
      <w:bookmarkStart w:id="0" w:name="_GoBack"/>
      <w:bookmarkEnd w:id="0"/>
      <w:r w:rsidRPr="002B13D6">
        <w:rPr>
          <w:sz w:val="24"/>
          <w:szCs w:val="24"/>
        </w:rPr>
        <w:t>от 04 октября 2021 года № 07 – ПС</w:t>
      </w:r>
      <w:r w:rsidR="00D42031">
        <w:rPr>
          <w:sz w:val="24"/>
          <w:szCs w:val="24"/>
        </w:rPr>
        <w:t xml:space="preserve"> </w:t>
      </w:r>
      <w:r w:rsidRPr="002B13D6">
        <w:rPr>
          <w:sz w:val="24"/>
          <w:szCs w:val="24"/>
        </w:rPr>
        <w:t>«О создании постоянных комиссий»</w:t>
      </w:r>
    </w:p>
    <w:p w:rsidR="0089306A" w:rsidRPr="002B13D6" w:rsidRDefault="0089306A" w:rsidP="0052528C">
      <w:pPr>
        <w:spacing w:before="0" w:line="240" w:lineRule="auto"/>
        <w:ind w:firstLine="720"/>
        <w:jc w:val="both"/>
        <w:rPr>
          <w:b w:val="0"/>
          <w:sz w:val="24"/>
          <w:szCs w:val="24"/>
        </w:rPr>
      </w:pPr>
    </w:p>
    <w:p w:rsidR="00A8163B" w:rsidRPr="002B13D6" w:rsidRDefault="00914530" w:rsidP="005E3731">
      <w:pPr>
        <w:spacing w:before="0" w:line="240" w:lineRule="auto"/>
        <w:ind w:firstLine="709"/>
        <w:jc w:val="both"/>
        <w:rPr>
          <w:b w:val="0"/>
          <w:sz w:val="24"/>
          <w:szCs w:val="24"/>
        </w:rPr>
      </w:pPr>
      <w:r w:rsidRPr="002B13D6">
        <w:rPr>
          <w:b w:val="0"/>
          <w:sz w:val="24"/>
          <w:szCs w:val="24"/>
        </w:rPr>
        <w:t xml:space="preserve">В </w:t>
      </w:r>
      <w:r w:rsidR="00947D71" w:rsidRPr="002B13D6">
        <w:rPr>
          <w:b w:val="0"/>
          <w:sz w:val="24"/>
          <w:szCs w:val="24"/>
        </w:rPr>
        <w:t xml:space="preserve">целях повышения эффективной деятельности рабочих органов Хатангского сельского Совета депутатов, в </w:t>
      </w:r>
      <w:r w:rsidRPr="002B13D6">
        <w:rPr>
          <w:b w:val="0"/>
          <w:sz w:val="24"/>
          <w:szCs w:val="24"/>
        </w:rPr>
        <w:t>соответствии с</w:t>
      </w:r>
      <w:r w:rsidR="00947D71" w:rsidRPr="002B13D6">
        <w:rPr>
          <w:b w:val="0"/>
          <w:sz w:val="24"/>
          <w:szCs w:val="24"/>
        </w:rPr>
        <w:t xml:space="preserve"> Уставом муниципального образования «Сельское поселение Хатанга» Таймырского Долгано-Ненецкого муниципального района Красноярского края, руководствуясь ст</w:t>
      </w:r>
      <w:r w:rsidR="002B13D6">
        <w:rPr>
          <w:b w:val="0"/>
          <w:sz w:val="24"/>
          <w:szCs w:val="24"/>
        </w:rPr>
        <w:t>атьей</w:t>
      </w:r>
      <w:r w:rsidR="00947D71" w:rsidRPr="002B13D6">
        <w:rPr>
          <w:b w:val="0"/>
          <w:sz w:val="24"/>
          <w:szCs w:val="24"/>
        </w:rPr>
        <w:t xml:space="preserve"> 28 Регламента Хатангского сельского Совета депутатов, утвержденного Решением Хатангского сельского Совета депутатов от 08 декабря 2021 года № 02-РС, Хатангский сельский Совет депутатов</w:t>
      </w:r>
      <w:r w:rsidRPr="002B13D6">
        <w:rPr>
          <w:b w:val="0"/>
          <w:sz w:val="24"/>
          <w:szCs w:val="24"/>
        </w:rPr>
        <w:t xml:space="preserve"> </w:t>
      </w:r>
    </w:p>
    <w:p w:rsidR="00557C5F" w:rsidRPr="002B13D6" w:rsidRDefault="00557C5F" w:rsidP="005E3731">
      <w:pPr>
        <w:spacing w:before="0" w:line="240" w:lineRule="auto"/>
        <w:ind w:firstLine="709"/>
        <w:jc w:val="both"/>
        <w:rPr>
          <w:b w:val="0"/>
          <w:sz w:val="24"/>
          <w:szCs w:val="24"/>
        </w:rPr>
      </w:pPr>
    </w:p>
    <w:p w:rsidR="00557C5F" w:rsidRPr="002B13D6" w:rsidRDefault="00557C5F" w:rsidP="005E3731">
      <w:pPr>
        <w:spacing w:before="0" w:line="240" w:lineRule="auto"/>
        <w:jc w:val="both"/>
        <w:rPr>
          <w:sz w:val="24"/>
          <w:szCs w:val="24"/>
        </w:rPr>
      </w:pPr>
      <w:r w:rsidRPr="002B13D6">
        <w:rPr>
          <w:sz w:val="24"/>
          <w:szCs w:val="24"/>
        </w:rPr>
        <w:t>ПОСТАНОВИЛ:</w:t>
      </w:r>
    </w:p>
    <w:p w:rsidR="00557C5F" w:rsidRPr="002B13D6" w:rsidRDefault="00557C5F" w:rsidP="005E3731">
      <w:pPr>
        <w:spacing w:before="0" w:line="240" w:lineRule="auto"/>
        <w:jc w:val="both"/>
        <w:rPr>
          <w:b w:val="0"/>
          <w:sz w:val="24"/>
          <w:szCs w:val="24"/>
        </w:rPr>
      </w:pPr>
    </w:p>
    <w:p w:rsidR="00557C5F" w:rsidRPr="002B13D6" w:rsidRDefault="00557C5F" w:rsidP="002B13D6">
      <w:pPr>
        <w:pStyle w:val="a5"/>
        <w:numPr>
          <w:ilvl w:val="0"/>
          <w:numId w:val="5"/>
        </w:numPr>
        <w:spacing w:before="0" w:line="240" w:lineRule="auto"/>
        <w:ind w:left="0" w:firstLine="709"/>
        <w:jc w:val="both"/>
        <w:rPr>
          <w:b w:val="0"/>
          <w:sz w:val="24"/>
          <w:szCs w:val="24"/>
        </w:rPr>
      </w:pPr>
      <w:r w:rsidRPr="002B13D6">
        <w:rPr>
          <w:b w:val="0"/>
          <w:sz w:val="24"/>
          <w:szCs w:val="24"/>
        </w:rPr>
        <w:t xml:space="preserve">Внести изменения </w:t>
      </w:r>
      <w:r w:rsidR="0057158F" w:rsidRPr="002B13D6">
        <w:rPr>
          <w:b w:val="0"/>
          <w:sz w:val="24"/>
          <w:szCs w:val="24"/>
        </w:rPr>
        <w:t xml:space="preserve">и дополнения </w:t>
      </w:r>
      <w:r w:rsidRPr="002B13D6">
        <w:rPr>
          <w:b w:val="0"/>
          <w:sz w:val="24"/>
          <w:szCs w:val="24"/>
        </w:rPr>
        <w:t xml:space="preserve">в состав комиссии, утвержденного </w:t>
      </w:r>
      <w:bookmarkStart w:id="1" w:name="_Hlk151997230"/>
      <w:r w:rsidRPr="002B13D6">
        <w:rPr>
          <w:b w:val="0"/>
          <w:sz w:val="24"/>
          <w:szCs w:val="24"/>
        </w:rPr>
        <w:t xml:space="preserve">Постановлением Хатангского сельского Совета депутатов от 04 октября 2021 </w:t>
      </w:r>
      <w:r w:rsidR="008568A5" w:rsidRPr="002B13D6">
        <w:rPr>
          <w:b w:val="0"/>
          <w:sz w:val="24"/>
          <w:szCs w:val="24"/>
        </w:rPr>
        <w:t xml:space="preserve">года </w:t>
      </w:r>
      <w:r w:rsidRPr="002B13D6">
        <w:rPr>
          <w:b w:val="0"/>
          <w:sz w:val="24"/>
          <w:szCs w:val="24"/>
        </w:rPr>
        <w:t xml:space="preserve">№ 07-ПС </w:t>
      </w:r>
      <w:bookmarkEnd w:id="1"/>
      <w:r w:rsidRPr="002B13D6">
        <w:rPr>
          <w:b w:val="0"/>
          <w:sz w:val="24"/>
          <w:szCs w:val="24"/>
        </w:rPr>
        <w:t xml:space="preserve">«О создании постоянных комиссий» </w:t>
      </w:r>
      <w:r w:rsidR="0057158F" w:rsidRPr="002B13D6">
        <w:rPr>
          <w:b w:val="0"/>
          <w:sz w:val="24"/>
          <w:szCs w:val="24"/>
        </w:rPr>
        <w:t xml:space="preserve">(в ред. Постановления Хатангского сельского Совета депутатов от </w:t>
      </w:r>
      <w:r w:rsidR="008568A5" w:rsidRPr="002B13D6">
        <w:rPr>
          <w:b w:val="0"/>
          <w:sz w:val="24"/>
          <w:szCs w:val="24"/>
        </w:rPr>
        <w:t xml:space="preserve">30 августа </w:t>
      </w:r>
      <w:r w:rsidR="0057158F" w:rsidRPr="002B13D6">
        <w:rPr>
          <w:b w:val="0"/>
          <w:sz w:val="24"/>
          <w:szCs w:val="24"/>
        </w:rPr>
        <w:t xml:space="preserve">2022 </w:t>
      </w:r>
      <w:r w:rsidR="008568A5" w:rsidRPr="002B13D6">
        <w:rPr>
          <w:b w:val="0"/>
          <w:sz w:val="24"/>
          <w:szCs w:val="24"/>
        </w:rPr>
        <w:t xml:space="preserve">года </w:t>
      </w:r>
      <w:r w:rsidR="0057158F" w:rsidRPr="002B13D6">
        <w:rPr>
          <w:b w:val="0"/>
          <w:sz w:val="24"/>
          <w:szCs w:val="24"/>
        </w:rPr>
        <w:t xml:space="preserve">№ </w:t>
      </w:r>
      <w:r w:rsidR="008568A5" w:rsidRPr="002B13D6">
        <w:rPr>
          <w:b w:val="0"/>
          <w:sz w:val="24"/>
          <w:szCs w:val="24"/>
        </w:rPr>
        <w:t>1</w:t>
      </w:r>
      <w:r w:rsidR="002A1D83" w:rsidRPr="002B13D6">
        <w:rPr>
          <w:b w:val="0"/>
          <w:sz w:val="24"/>
          <w:szCs w:val="24"/>
        </w:rPr>
        <w:t>0</w:t>
      </w:r>
      <w:r w:rsidR="0057158F" w:rsidRPr="002B13D6">
        <w:rPr>
          <w:b w:val="0"/>
          <w:sz w:val="24"/>
          <w:szCs w:val="24"/>
        </w:rPr>
        <w:t xml:space="preserve">-ПС) </w:t>
      </w:r>
      <w:r w:rsidR="00422680" w:rsidRPr="002B13D6">
        <w:rPr>
          <w:b w:val="0"/>
          <w:sz w:val="24"/>
          <w:szCs w:val="24"/>
        </w:rPr>
        <w:t>и изложить в следующей редакции</w:t>
      </w:r>
      <w:r w:rsidRPr="002B13D6">
        <w:rPr>
          <w:b w:val="0"/>
          <w:sz w:val="24"/>
          <w:szCs w:val="24"/>
        </w:rPr>
        <w:t>:</w:t>
      </w:r>
    </w:p>
    <w:p w:rsidR="0057158F" w:rsidRPr="002B13D6" w:rsidRDefault="00F60909" w:rsidP="005E3731">
      <w:pPr>
        <w:spacing w:line="240" w:lineRule="auto"/>
        <w:ind w:firstLine="708"/>
        <w:jc w:val="both"/>
        <w:rPr>
          <w:b w:val="0"/>
          <w:sz w:val="24"/>
          <w:szCs w:val="24"/>
        </w:rPr>
      </w:pPr>
      <w:r w:rsidRPr="002B13D6">
        <w:rPr>
          <w:b w:val="0"/>
          <w:sz w:val="24"/>
          <w:szCs w:val="24"/>
          <w:lang w:val="en-US"/>
        </w:rPr>
        <w:t>I</w:t>
      </w:r>
      <w:r w:rsidR="0057158F" w:rsidRPr="002B13D6">
        <w:rPr>
          <w:b w:val="0"/>
          <w:sz w:val="24"/>
          <w:szCs w:val="24"/>
        </w:rPr>
        <w:t xml:space="preserve">. Образовать в составе Хатангского сельского Совета депутатов комиссию по финансам, бюджету и налогам, экономической политике, собственности и предпринимательской деятельности в составе </w:t>
      </w:r>
      <w:r w:rsidR="00B34844" w:rsidRPr="002B13D6">
        <w:rPr>
          <w:b w:val="0"/>
          <w:sz w:val="24"/>
          <w:szCs w:val="24"/>
        </w:rPr>
        <w:t>5</w:t>
      </w:r>
      <w:r w:rsidR="0057158F" w:rsidRPr="002B13D6">
        <w:rPr>
          <w:b w:val="0"/>
          <w:sz w:val="24"/>
          <w:szCs w:val="24"/>
        </w:rPr>
        <w:t xml:space="preserve"> </w:t>
      </w:r>
      <w:r w:rsidRPr="002B13D6">
        <w:rPr>
          <w:b w:val="0"/>
          <w:sz w:val="24"/>
          <w:szCs w:val="24"/>
        </w:rPr>
        <w:t>депутатов</w:t>
      </w:r>
      <w:r w:rsidR="0057158F" w:rsidRPr="002B13D6">
        <w:rPr>
          <w:b w:val="0"/>
          <w:sz w:val="24"/>
          <w:szCs w:val="24"/>
        </w:rPr>
        <w:t xml:space="preserve">. </w:t>
      </w:r>
    </w:p>
    <w:p w:rsidR="0057158F" w:rsidRPr="002B13D6" w:rsidRDefault="0057158F" w:rsidP="005E3731">
      <w:pPr>
        <w:pStyle w:val="ConsTitle"/>
        <w:widowControl/>
        <w:ind w:left="57" w:right="0" w:firstLine="6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B13D6">
        <w:rPr>
          <w:rFonts w:ascii="Times New Roman" w:hAnsi="Times New Roman" w:cs="Times New Roman"/>
          <w:b w:val="0"/>
          <w:bCs w:val="0"/>
          <w:sz w:val="24"/>
          <w:szCs w:val="24"/>
        </w:rPr>
        <w:t>1) Избрать в состав комиссии по финансам, бюджету и налогам, экономической политике, собственности</w:t>
      </w:r>
      <w:r w:rsidRPr="002B13D6">
        <w:rPr>
          <w:b w:val="0"/>
          <w:bCs w:val="0"/>
          <w:sz w:val="24"/>
          <w:szCs w:val="24"/>
        </w:rPr>
        <w:t xml:space="preserve"> </w:t>
      </w:r>
      <w:r w:rsidRPr="002B13D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 предпринимательской деятельности Совета следующих депутатов:  </w:t>
      </w:r>
    </w:p>
    <w:p w:rsidR="0057158F" w:rsidRPr="002B13D6" w:rsidRDefault="0057158F" w:rsidP="005E3731">
      <w:pPr>
        <w:pStyle w:val="ConsTitle"/>
        <w:widowControl/>
        <w:numPr>
          <w:ilvl w:val="0"/>
          <w:numId w:val="6"/>
        </w:numPr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B13D6">
        <w:rPr>
          <w:rFonts w:ascii="Times New Roman" w:hAnsi="Times New Roman" w:cs="Times New Roman"/>
          <w:b w:val="0"/>
          <w:bCs w:val="0"/>
          <w:sz w:val="24"/>
          <w:szCs w:val="24"/>
        </w:rPr>
        <w:t>Васину Оксану Николаевну,</w:t>
      </w:r>
    </w:p>
    <w:p w:rsidR="0057158F" w:rsidRPr="002B13D6" w:rsidRDefault="0057158F" w:rsidP="005E3731">
      <w:pPr>
        <w:pStyle w:val="ConsTitle"/>
        <w:widowControl/>
        <w:numPr>
          <w:ilvl w:val="0"/>
          <w:numId w:val="6"/>
        </w:numPr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B13D6">
        <w:rPr>
          <w:rFonts w:ascii="Times New Roman" w:hAnsi="Times New Roman" w:cs="Times New Roman"/>
          <w:b w:val="0"/>
          <w:bCs w:val="0"/>
          <w:sz w:val="24"/>
          <w:szCs w:val="24"/>
        </w:rPr>
        <w:t>Попова Виктора Вячеславовича,</w:t>
      </w:r>
    </w:p>
    <w:p w:rsidR="0057158F" w:rsidRPr="002B13D6" w:rsidRDefault="0057158F" w:rsidP="005E3731">
      <w:pPr>
        <w:pStyle w:val="ConsTitle"/>
        <w:widowControl/>
        <w:numPr>
          <w:ilvl w:val="0"/>
          <w:numId w:val="6"/>
        </w:numPr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2B13D6">
        <w:rPr>
          <w:rFonts w:ascii="Times New Roman" w:hAnsi="Times New Roman" w:cs="Times New Roman"/>
          <w:b w:val="0"/>
          <w:bCs w:val="0"/>
          <w:sz w:val="24"/>
          <w:szCs w:val="24"/>
        </w:rPr>
        <w:t>Уксусникова</w:t>
      </w:r>
      <w:proofErr w:type="spellEnd"/>
      <w:r w:rsidRPr="002B13D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Олега Ануфриевича,</w:t>
      </w:r>
    </w:p>
    <w:p w:rsidR="0057158F" w:rsidRPr="002B13D6" w:rsidRDefault="0057158F" w:rsidP="005E3731">
      <w:pPr>
        <w:pStyle w:val="ConsTitle"/>
        <w:widowControl/>
        <w:numPr>
          <w:ilvl w:val="0"/>
          <w:numId w:val="6"/>
        </w:numPr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2B13D6">
        <w:rPr>
          <w:rFonts w:ascii="Times New Roman" w:hAnsi="Times New Roman" w:cs="Times New Roman"/>
          <w:b w:val="0"/>
          <w:bCs w:val="0"/>
          <w:sz w:val="24"/>
          <w:szCs w:val="24"/>
        </w:rPr>
        <w:t>Лаптукову</w:t>
      </w:r>
      <w:proofErr w:type="spellEnd"/>
      <w:r w:rsidRPr="002B13D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Ирину Алексеевну</w:t>
      </w:r>
      <w:r w:rsidR="00B34844" w:rsidRPr="002B13D6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B34844" w:rsidRPr="002B13D6" w:rsidRDefault="00B34844" w:rsidP="005E3731">
      <w:pPr>
        <w:pStyle w:val="ConsTitle"/>
        <w:widowControl/>
        <w:numPr>
          <w:ilvl w:val="0"/>
          <w:numId w:val="6"/>
        </w:numPr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B13D6">
        <w:rPr>
          <w:rFonts w:ascii="Times New Roman" w:hAnsi="Times New Roman" w:cs="Times New Roman"/>
          <w:b w:val="0"/>
          <w:bCs w:val="0"/>
          <w:sz w:val="24"/>
          <w:szCs w:val="24"/>
        </w:rPr>
        <w:t>Кузьмина Сергея Александровича.</w:t>
      </w:r>
    </w:p>
    <w:p w:rsidR="00F60909" w:rsidRPr="002B13D6" w:rsidRDefault="00F60909" w:rsidP="005E3731">
      <w:pPr>
        <w:spacing w:before="0" w:line="240" w:lineRule="auto"/>
        <w:ind w:firstLine="708"/>
        <w:jc w:val="both"/>
        <w:rPr>
          <w:b w:val="0"/>
          <w:sz w:val="24"/>
          <w:szCs w:val="24"/>
        </w:rPr>
      </w:pPr>
    </w:p>
    <w:p w:rsidR="0057158F" w:rsidRPr="002B13D6" w:rsidRDefault="0057158F" w:rsidP="005E3731">
      <w:pPr>
        <w:spacing w:before="0" w:line="240" w:lineRule="auto"/>
        <w:ind w:firstLine="708"/>
        <w:jc w:val="both"/>
        <w:rPr>
          <w:b w:val="0"/>
          <w:sz w:val="24"/>
          <w:szCs w:val="24"/>
        </w:rPr>
      </w:pPr>
      <w:r w:rsidRPr="002B13D6">
        <w:rPr>
          <w:b w:val="0"/>
          <w:sz w:val="24"/>
          <w:szCs w:val="24"/>
        </w:rPr>
        <w:t xml:space="preserve">2) Избрать председателем комиссии по финансам, бюджету и налогам, экономической политике, собственности и предпринимательской деятельности Совета: </w:t>
      </w:r>
    </w:p>
    <w:p w:rsidR="0057158F" w:rsidRPr="002B13D6" w:rsidRDefault="0057158F" w:rsidP="005E3731">
      <w:pPr>
        <w:spacing w:before="0" w:line="240" w:lineRule="auto"/>
        <w:ind w:firstLine="540"/>
        <w:jc w:val="both"/>
        <w:rPr>
          <w:b w:val="0"/>
          <w:sz w:val="24"/>
          <w:szCs w:val="24"/>
        </w:rPr>
      </w:pPr>
      <w:r w:rsidRPr="002B13D6">
        <w:rPr>
          <w:b w:val="0"/>
          <w:sz w:val="24"/>
          <w:szCs w:val="24"/>
        </w:rPr>
        <w:t xml:space="preserve"> </w:t>
      </w:r>
      <w:r w:rsidRPr="002B13D6">
        <w:rPr>
          <w:b w:val="0"/>
          <w:sz w:val="24"/>
          <w:szCs w:val="24"/>
        </w:rPr>
        <w:tab/>
        <w:t>- Васину Оксану Николаевну.</w:t>
      </w:r>
    </w:p>
    <w:p w:rsidR="0057158F" w:rsidRPr="002B13D6" w:rsidRDefault="0057158F" w:rsidP="005E3731">
      <w:pPr>
        <w:spacing w:before="0" w:line="240" w:lineRule="auto"/>
        <w:jc w:val="both"/>
        <w:rPr>
          <w:b w:val="0"/>
          <w:sz w:val="24"/>
          <w:szCs w:val="24"/>
        </w:rPr>
      </w:pPr>
      <w:r w:rsidRPr="002B13D6">
        <w:rPr>
          <w:b w:val="0"/>
          <w:sz w:val="24"/>
          <w:szCs w:val="24"/>
        </w:rPr>
        <w:t xml:space="preserve">            Избрать заместителем председателя комиссии по финансам, бюджету и налогам, экономической политике, собственности и предпринимательской деятельности Совета:</w:t>
      </w:r>
    </w:p>
    <w:p w:rsidR="0057158F" w:rsidRPr="002B13D6" w:rsidRDefault="0057158F" w:rsidP="005E3731">
      <w:pPr>
        <w:spacing w:before="0" w:line="240" w:lineRule="auto"/>
        <w:jc w:val="both"/>
        <w:rPr>
          <w:b w:val="0"/>
          <w:sz w:val="24"/>
          <w:szCs w:val="24"/>
        </w:rPr>
      </w:pPr>
      <w:r w:rsidRPr="002B13D6">
        <w:rPr>
          <w:b w:val="0"/>
          <w:sz w:val="24"/>
          <w:szCs w:val="24"/>
        </w:rPr>
        <w:t xml:space="preserve">           - Попова Виктора Вячеславовича.</w:t>
      </w:r>
    </w:p>
    <w:p w:rsidR="00EA51F3" w:rsidRPr="002B13D6" w:rsidRDefault="00EA51F3" w:rsidP="005E3731">
      <w:pPr>
        <w:spacing w:before="0" w:line="240" w:lineRule="auto"/>
        <w:jc w:val="both"/>
        <w:rPr>
          <w:b w:val="0"/>
          <w:sz w:val="24"/>
          <w:szCs w:val="24"/>
        </w:rPr>
      </w:pPr>
    </w:p>
    <w:p w:rsidR="0057158F" w:rsidRPr="002B13D6" w:rsidRDefault="00F60909" w:rsidP="005E3731">
      <w:pPr>
        <w:spacing w:before="0" w:line="240" w:lineRule="auto"/>
        <w:ind w:firstLine="709"/>
        <w:jc w:val="both"/>
        <w:rPr>
          <w:b w:val="0"/>
          <w:sz w:val="24"/>
          <w:szCs w:val="24"/>
        </w:rPr>
      </w:pPr>
      <w:r w:rsidRPr="002B13D6">
        <w:rPr>
          <w:b w:val="0"/>
          <w:sz w:val="24"/>
          <w:szCs w:val="24"/>
          <w:lang w:val="en-US"/>
        </w:rPr>
        <w:t>II</w:t>
      </w:r>
      <w:r w:rsidR="0057158F" w:rsidRPr="002B13D6">
        <w:rPr>
          <w:b w:val="0"/>
          <w:sz w:val="24"/>
          <w:szCs w:val="24"/>
        </w:rPr>
        <w:t xml:space="preserve">. Образовать в составе Хатангского сельского Совета депутатов комиссию по делам коренных малочисленных народов Таймыра и сельскому хозяйству в составе </w:t>
      </w:r>
      <w:r w:rsidR="002A1D83" w:rsidRPr="002B13D6">
        <w:rPr>
          <w:b w:val="0"/>
          <w:sz w:val="24"/>
          <w:szCs w:val="24"/>
        </w:rPr>
        <w:t>5</w:t>
      </w:r>
      <w:r w:rsidR="0057158F" w:rsidRPr="002B13D6">
        <w:rPr>
          <w:b w:val="0"/>
          <w:sz w:val="24"/>
          <w:szCs w:val="24"/>
        </w:rPr>
        <w:t xml:space="preserve"> </w:t>
      </w:r>
      <w:r w:rsidRPr="002B13D6">
        <w:rPr>
          <w:b w:val="0"/>
          <w:sz w:val="24"/>
          <w:szCs w:val="24"/>
        </w:rPr>
        <w:t>депутатов</w:t>
      </w:r>
      <w:r w:rsidR="0057158F" w:rsidRPr="002B13D6">
        <w:rPr>
          <w:b w:val="0"/>
          <w:sz w:val="24"/>
          <w:szCs w:val="24"/>
        </w:rPr>
        <w:t xml:space="preserve">. </w:t>
      </w:r>
    </w:p>
    <w:p w:rsidR="0057158F" w:rsidRPr="002B13D6" w:rsidRDefault="0057158F" w:rsidP="005E3731">
      <w:pPr>
        <w:spacing w:before="0" w:line="240" w:lineRule="auto"/>
        <w:ind w:firstLine="709"/>
        <w:jc w:val="both"/>
        <w:rPr>
          <w:b w:val="0"/>
          <w:sz w:val="24"/>
          <w:szCs w:val="24"/>
        </w:rPr>
      </w:pPr>
      <w:r w:rsidRPr="002B13D6">
        <w:rPr>
          <w:b w:val="0"/>
          <w:sz w:val="24"/>
          <w:szCs w:val="24"/>
        </w:rPr>
        <w:t xml:space="preserve">1) Избрать в состав комиссии по делам коренных малочисленных народов Таймыра и сельскому хозяйству Совета следующих депутатов:  </w:t>
      </w:r>
    </w:p>
    <w:p w:rsidR="0057158F" w:rsidRPr="002B13D6" w:rsidRDefault="0057158F" w:rsidP="005E3731">
      <w:pPr>
        <w:spacing w:before="0" w:line="240" w:lineRule="auto"/>
        <w:ind w:firstLine="708"/>
        <w:jc w:val="both"/>
        <w:rPr>
          <w:b w:val="0"/>
          <w:sz w:val="24"/>
          <w:szCs w:val="24"/>
        </w:rPr>
      </w:pPr>
      <w:r w:rsidRPr="002B13D6">
        <w:rPr>
          <w:b w:val="0"/>
          <w:sz w:val="24"/>
          <w:szCs w:val="24"/>
        </w:rPr>
        <w:lastRenderedPageBreak/>
        <w:t xml:space="preserve">1.  </w:t>
      </w:r>
      <w:proofErr w:type="spellStart"/>
      <w:r w:rsidRPr="002B13D6">
        <w:rPr>
          <w:b w:val="0"/>
          <w:sz w:val="24"/>
          <w:szCs w:val="24"/>
        </w:rPr>
        <w:t>Лаптукову</w:t>
      </w:r>
      <w:proofErr w:type="spellEnd"/>
      <w:r w:rsidRPr="002B13D6">
        <w:rPr>
          <w:b w:val="0"/>
          <w:sz w:val="24"/>
          <w:szCs w:val="24"/>
        </w:rPr>
        <w:t xml:space="preserve"> Ирину Алексеевну,</w:t>
      </w:r>
    </w:p>
    <w:p w:rsidR="0057158F" w:rsidRPr="002B13D6" w:rsidRDefault="00F60909" w:rsidP="005E3731">
      <w:pPr>
        <w:spacing w:before="0" w:line="240" w:lineRule="auto"/>
        <w:ind w:firstLine="708"/>
        <w:jc w:val="both"/>
        <w:rPr>
          <w:b w:val="0"/>
          <w:sz w:val="24"/>
          <w:szCs w:val="24"/>
        </w:rPr>
      </w:pPr>
      <w:r w:rsidRPr="002B13D6">
        <w:rPr>
          <w:b w:val="0"/>
          <w:sz w:val="24"/>
          <w:szCs w:val="24"/>
        </w:rPr>
        <w:t>2</w:t>
      </w:r>
      <w:r w:rsidR="0057158F" w:rsidRPr="002B13D6">
        <w:rPr>
          <w:b w:val="0"/>
          <w:sz w:val="24"/>
          <w:szCs w:val="24"/>
        </w:rPr>
        <w:t xml:space="preserve">.  </w:t>
      </w:r>
      <w:proofErr w:type="spellStart"/>
      <w:r w:rsidR="0057158F" w:rsidRPr="002B13D6">
        <w:rPr>
          <w:b w:val="0"/>
          <w:sz w:val="24"/>
          <w:szCs w:val="24"/>
        </w:rPr>
        <w:t>Рябкову</w:t>
      </w:r>
      <w:proofErr w:type="spellEnd"/>
      <w:r w:rsidR="0057158F" w:rsidRPr="002B13D6">
        <w:rPr>
          <w:b w:val="0"/>
          <w:sz w:val="24"/>
          <w:szCs w:val="24"/>
        </w:rPr>
        <w:t xml:space="preserve"> Надежду Валерьевну.</w:t>
      </w:r>
    </w:p>
    <w:p w:rsidR="00F60909" w:rsidRPr="002B13D6" w:rsidRDefault="00F60909" w:rsidP="005E3731">
      <w:pPr>
        <w:spacing w:before="0" w:line="240" w:lineRule="auto"/>
        <w:jc w:val="both"/>
        <w:rPr>
          <w:b w:val="0"/>
          <w:sz w:val="24"/>
          <w:szCs w:val="24"/>
        </w:rPr>
      </w:pPr>
      <w:r w:rsidRPr="002B13D6">
        <w:rPr>
          <w:b w:val="0"/>
          <w:sz w:val="24"/>
          <w:szCs w:val="24"/>
        </w:rPr>
        <w:tab/>
        <w:t xml:space="preserve">3. </w:t>
      </w:r>
      <w:r w:rsidR="002A1D83" w:rsidRPr="002B13D6">
        <w:rPr>
          <w:b w:val="0"/>
          <w:sz w:val="24"/>
          <w:szCs w:val="24"/>
        </w:rPr>
        <w:t xml:space="preserve"> </w:t>
      </w:r>
      <w:r w:rsidRPr="002B13D6">
        <w:rPr>
          <w:b w:val="0"/>
          <w:sz w:val="24"/>
          <w:szCs w:val="24"/>
        </w:rPr>
        <w:t xml:space="preserve">Третьякову – </w:t>
      </w:r>
      <w:proofErr w:type="spellStart"/>
      <w:r w:rsidRPr="002B13D6">
        <w:rPr>
          <w:b w:val="0"/>
          <w:sz w:val="24"/>
          <w:szCs w:val="24"/>
        </w:rPr>
        <w:t>Бжанию</w:t>
      </w:r>
      <w:proofErr w:type="spellEnd"/>
      <w:r w:rsidRPr="002B13D6">
        <w:rPr>
          <w:b w:val="0"/>
          <w:sz w:val="24"/>
          <w:szCs w:val="24"/>
        </w:rPr>
        <w:t xml:space="preserve"> Наталью Борисовну,</w:t>
      </w:r>
    </w:p>
    <w:p w:rsidR="00F60909" w:rsidRPr="002B13D6" w:rsidRDefault="00F60909" w:rsidP="005E3731">
      <w:pPr>
        <w:spacing w:before="0" w:line="240" w:lineRule="auto"/>
        <w:jc w:val="both"/>
        <w:rPr>
          <w:b w:val="0"/>
          <w:sz w:val="24"/>
          <w:szCs w:val="24"/>
        </w:rPr>
      </w:pPr>
      <w:r w:rsidRPr="002B13D6">
        <w:rPr>
          <w:b w:val="0"/>
          <w:sz w:val="24"/>
          <w:szCs w:val="24"/>
        </w:rPr>
        <w:tab/>
        <w:t>4</w:t>
      </w:r>
      <w:r w:rsidR="002A1D83" w:rsidRPr="002B13D6">
        <w:rPr>
          <w:b w:val="0"/>
          <w:sz w:val="24"/>
          <w:szCs w:val="24"/>
        </w:rPr>
        <w:t>.</w:t>
      </w:r>
      <w:r w:rsidRPr="002B13D6">
        <w:rPr>
          <w:b w:val="0"/>
          <w:sz w:val="24"/>
          <w:szCs w:val="24"/>
        </w:rPr>
        <w:t xml:space="preserve">  </w:t>
      </w:r>
      <w:r w:rsidR="002A1D83" w:rsidRPr="002B13D6">
        <w:rPr>
          <w:b w:val="0"/>
          <w:sz w:val="24"/>
          <w:szCs w:val="24"/>
        </w:rPr>
        <w:t xml:space="preserve"> </w:t>
      </w:r>
      <w:r w:rsidRPr="002B13D6">
        <w:rPr>
          <w:b w:val="0"/>
          <w:sz w:val="24"/>
          <w:szCs w:val="24"/>
        </w:rPr>
        <w:t>Попова Виктора Вячеславовича</w:t>
      </w:r>
      <w:r w:rsidR="002A1D83" w:rsidRPr="002B13D6">
        <w:rPr>
          <w:b w:val="0"/>
          <w:sz w:val="24"/>
          <w:szCs w:val="24"/>
        </w:rPr>
        <w:t>,</w:t>
      </w:r>
    </w:p>
    <w:p w:rsidR="00F60909" w:rsidRPr="002B13D6" w:rsidRDefault="00EA51F3" w:rsidP="005E3731">
      <w:pPr>
        <w:pStyle w:val="a5"/>
        <w:numPr>
          <w:ilvl w:val="0"/>
          <w:numId w:val="7"/>
        </w:numPr>
        <w:spacing w:before="0" w:line="240" w:lineRule="auto"/>
        <w:jc w:val="both"/>
        <w:rPr>
          <w:b w:val="0"/>
          <w:sz w:val="24"/>
          <w:szCs w:val="24"/>
        </w:rPr>
      </w:pPr>
      <w:r w:rsidRPr="002B13D6">
        <w:rPr>
          <w:b w:val="0"/>
          <w:sz w:val="24"/>
          <w:szCs w:val="24"/>
        </w:rPr>
        <w:t>Корниенко Андрея Александровича</w:t>
      </w:r>
      <w:r w:rsidR="002A1D83" w:rsidRPr="002B13D6">
        <w:rPr>
          <w:b w:val="0"/>
          <w:sz w:val="24"/>
          <w:szCs w:val="24"/>
        </w:rPr>
        <w:t>.</w:t>
      </w:r>
    </w:p>
    <w:p w:rsidR="002A1D83" w:rsidRPr="002B13D6" w:rsidRDefault="002A1D83" w:rsidP="005E3731">
      <w:pPr>
        <w:pStyle w:val="a5"/>
        <w:spacing w:before="0" w:line="240" w:lineRule="auto"/>
        <w:ind w:left="1080"/>
        <w:jc w:val="both"/>
        <w:rPr>
          <w:b w:val="0"/>
          <w:sz w:val="24"/>
          <w:szCs w:val="24"/>
        </w:rPr>
      </w:pPr>
    </w:p>
    <w:p w:rsidR="0057158F" w:rsidRPr="002B13D6" w:rsidRDefault="0057158F" w:rsidP="005E3731">
      <w:pPr>
        <w:spacing w:before="0" w:line="240" w:lineRule="auto"/>
        <w:ind w:firstLine="708"/>
        <w:jc w:val="both"/>
        <w:rPr>
          <w:b w:val="0"/>
          <w:sz w:val="24"/>
          <w:szCs w:val="24"/>
        </w:rPr>
      </w:pPr>
      <w:r w:rsidRPr="002B13D6">
        <w:rPr>
          <w:b w:val="0"/>
          <w:sz w:val="24"/>
          <w:szCs w:val="24"/>
        </w:rPr>
        <w:t xml:space="preserve">2) Избрать председателем комиссии по делам коренных малочисленных народов Таймыра и сельскому хозяйству Совета: </w:t>
      </w:r>
    </w:p>
    <w:p w:rsidR="0057158F" w:rsidRPr="002B13D6" w:rsidRDefault="0057158F" w:rsidP="005E3731">
      <w:pPr>
        <w:spacing w:before="0" w:line="240" w:lineRule="auto"/>
        <w:jc w:val="both"/>
        <w:rPr>
          <w:b w:val="0"/>
          <w:sz w:val="24"/>
          <w:szCs w:val="24"/>
        </w:rPr>
      </w:pPr>
      <w:r w:rsidRPr="002B13D6">
        <w:rPr>
          <w:b w:val="0"/>
          <w:sz w:val="24"/>
          <w:szCs w:val="24"/>
        </w:rPr>
        <w:t xml:space="preserve"> </w:t>
      </w:r>
      <w:r w:rsidRPr="002B13D6">
        <w:rPr>
          <w:b w:val="0"/>
          <w:sz w:val="24"/>
          <w:szCs w:val="24"/>
        </w:rPr>
        <w:tab/>
        <w:t xml:space="preserve">- </w:t>
      </w:r>
      <w:proofErr w:type="spellStart"/>
      <w:r w:rsidRPr="002B13D6">
        <w:rPr>
          <w:b w:val="0"/>
          <w:sz w:val="24"/>
          <w:szCs w:val="24"/>
        </w:rPr>
        <w:t>Лаптукову</w:t>
      </w:r>
      <w:proofErr w:type="spellEnd"/>
      <w:r w:rsidRPr="002B13D6">
        <w:rPr>
          <w:b w:val="0"/>
          <w:sz w:val="24"/>
          <w:szCs w:val="24"/>
        </w:rPr>
        <w:t xml:space="preserve"> Ирину Алексеевну.</w:t>
      </w:r>
    </w:p>
    <w:p w:rsidR="00F60909" w:rsidRPr="002B13D6" w:rsidRDefault="00F60909" w:rsidP="005E3731">
      <w:pPr>
        <w:spacing w:before="0" w:line="240" w:lineRule="auto"/>
        <w:jc w:val="both"/>
        <w:rPr>
          <w:b w:val="0"/>
          <w:sz w:val="24"/>
          <w:szCs w:val="24"/>
        </w:rPr>
      </w:pPr>
      <w:r w:rsidRPr="002B13D6">
        <w:rPr>
          <w:b w:val="0"/>
          <w:sz w:val="24"/>
          <w:szCs w:val="24"/>
        </w:rPr>
        <w:tab/>
        <w:t>Избрать заместителем председателя комиссии по делам коренных малочисленных народов Таймыра и сельскому хозяйству Совета:</w:t>
      </w:r>
    </w:p>
    <w:p w:rsidR="00F60909" w:rsidRPr="002B13D6" w:rsidRDefault="00F60909" w:rsidP="005E3731">
      <w:pPr>
        <w:spacing w:before="0" w:line="240" w:lineRule="auto"/>
        <w:jc w:val="both"/>
        <w:rPr>
          <w:b w:val="0"/>
          <w:sz w:val="24"/>
          <w:szCs w:val="24"/>
        </w:rPr>
      </w:pPr>
      <w:r w:rsidRPr="002B13D6">
        <w:rPr>
          <w:b w:val="0"/>
          <w:sz w:val="24"/>
          <w:szCs w:val="24"/>
        </w:rPr>
        <w:tab/>
        <w:t xml:space="preserve">- </w:t>
      </w:r>
      <w:proofErr w:type="spellStart"/>
      <w:r w:rsidRPr="002B13D6">
        <w:rPr>
          <w:b w:val="0"/>
          <w:sz w:val="24"/>
          <w:szCs w:val="24"/>
        </w:rPr>
        <w:t>Рябкову</w:t>
      </w:r>
      <w:proofErr w:type="spellEnd"/>
      <w:r w:rsidRPr="002B13D6">
        <w:rPr>
          <w:b w:val="0"/>
          <w:sz w:val="24"/>
          <w:szCs w:val="24"/>
        </w:rPr>
        <w:t xml:space="preserve"> Надежду Валерьевну.</w:t>
      </w:r>
    </w:p>
    <w:p w:rsidR="0057158F" w:rsidRPr="002B13D6" w:rsidRDefault="0057158F" w:rsidP="005E3731">
      <w:pPr>
        <w:pStyle w:val="1"/>
        <w:ind w:right="-5"/>
        <w:jc w:val="both"/>
        <w:rPr>
          <w:sz w:val="24"/>
        </w:rPr>
      </w:pPr>
    </w:p>
    <w:p w:rsidR="0057158F" w:rsidRPr="002B13D6" w:rsidRDefault="00F60909" w:rsidP="005E3731">
      <w:pPr>
        <w:spacing w:before="0" w:line="240" w:lineRule="auto"/>
        <w:ind w:firstLine="708"/>
        <w:jc w:val="both"/>
        <w:rPr>
          <w:b w:val="0"/>
          <w:sz w:val="24"/>
          <w:szCs w:val="24"/>
        </w:rPr>
      </w:pPr>
      <w:r w:rsidRPr="002B13D6">
        <w:rPr>
          <w:b w:val="0"/>
          <w:sz w:val="24"/>
          <w:szCs w:val="24"/>
          <w:lang w:val="en-US"/>
        </w:rPr>
        <w:t>III</w:t>
      </w:r>
      <w:r w:rsidR="0057158F" w:rsidRPr="002B13D6">
        <w:rPr>
          <w:b w:val="0"/>
          <w:sz w:val="24"/>
          <w:szCs w:val="24"/>
        </w:rPr>
        <w:t xml:space="preserve">. Образовать в составе Хатангского сельского Совета депутатов комиссию по жилищно-коммунальному хозяйству, транспорту, торговли, связи и информационной политике в составе </w:t>
      </w:r>
      <w:r w:rsidR="002A1D83" w:rsidRPr="002B13D6">
        <w:rPr>
          <w:b w:val="0"/>
          <w:sz w:val="24"/>
          <w:szCs w:val="24"/>
        </w:rPr>
        <w:t>5</w:t>
      </w:r>
      <w:r w:rsidRPr="002B13D6">
        <w:rPr>
          <w:b w:val="0"/>
          <w:sz w:val="24"/>
          <w:szCs w:val="24"/>
        </w:rPr>
        <w:t xml:space="preserve"> депутатов</w:t>
      </w:r>
      <w:r w:rsidR="0057158F" w:rsidRPr="002B13D6">
        <w:rPr>
          <w:b w:val="0"/>
          <w:sz w:val="24"/>
          <w:szCs w:val="24"/>
        </w:rPr>
        <w:t xml:space="preserve">. </w:t>
      </w:r>
    </w:p>
    <w:p w:rsidR="0057158F" w:rsidRPr="002B13D6" w:rsidRDefault="0057158F" w:rsidP="005E3731">
      <w:pPr>
        <w:spacing w:before="0" w:line="240" w:lineRule="auto"/>
        <w:ind w:firstLine="708"/>
        <w:jc w:val="both"/>
        <w:rPr>
          <w:b w:val="0"/>
          <w:sz w:val="24"/>
          <w:szCs w:val="24"/>
        </w:rPr>
      </w:pPr>
      <w:r w:rsidRPr="002B13D6">
        <w:rPr>
          <w:b w:val="0"/>
          <w:sz w:val="24"/>
          <w:szCs w:val="24"/>
        </w:rPr>
        <w:t xml:space="preserve">1) Избрать в состав комиссии по жилищно-коммунальному хозяйству, транспорту, торговли, связи и информационной политике Совета следующих депутатов:  </w:t>
      </w:r>
    </w:p>
    <w:p w:rsidR="0057158F" w:rsidRPr="002B13D6" w:rsidRDefault="0057158F" w:rsidP="005E3731">
      <w:pPr>
        <w:spacing w:before="0" w:line="240" w:lineRule="auto"/>
        <w:ind w:firstLine="708"/>
        <w:jc w:val="both"/>
        <w:rPr>
          <w:b w:val="0"/>
          <w:sz w:val="24"/>
          <w:szCs w:val="24"/>
        </w:rPr>
      </w:pPr>
      <w:r w:rsidRPr="002B13D6">
        <w:rPr>
          <w:b w:val="0"/>
          <w:sz w:val="24"/>
          <w:szCs w:val="24"/>
        </w:rPr>
        <w:t>1. Корниенко Андрея Александровича,</w:t>
      </w:r>
    </w:p>
    <w:p w:rsidR="0057158F" w:rsidRPr="002B13D6" w:rsidRDefault="0057158F" w:rsidP="005E3731">
      <w:pPr>
        <w:spacing w:before="0" w:line="240" w:lineRule="auto"/>
        <w:ind w:firstLine="708"/>
        <w:jc w:val="both"/>
        <w:rPr>
          <w:b w:val="0"/>
          <w:sz w:val="24"/>
          <w:szCs w:val="24"/>
        </w:rPr>
      </w:pPr>
      <w:r w:rsidRPr="002B13D6">
        <w:rPr>
          <w:b w:val="0"/>
          <w:sz w:val="24"/>
          <w:szCs w:val="24"/>
        </w:rPr>
        <w:t xml:space="preserve">2. Кузьмина Сергея Александровича, </w:t>
      </w:r>
    </w:p>
    <w:p w:rsidR="0057158F" w:rsidRPr="002B13D6" w:rsidRDefault="0057158F" w:rsidP="005E3731">
      <w:pPr>
        <w:spacing w:before="0" w:line="240" w:lineRule="auto"/>
        <w:ind w:firstLine="708"/>
        <w:jc w:val="both"/>
        <w:rPr>
          <w:b w:val="0"/>
          <w:sz w:val="24"/>
          <w:szCs w:val="24"/>
        </w:rPr>
      </w:pPr>
      <w:r w:rsidRPr="002B13D6">
        <w:rPr>
          <w:b w:val="0"/>
          <w:sz w:val="24"/>
          <w:szCs w:val="24"/>
        </w:rPr>
        <w:t>3. Третьякова-</w:t>
      </w:r>
      <w:proofErr w:type="spellStart"/>
      <w:r w:rsidRPr="002B13D6">
        <w:rPr>
          <w:b w:val="0"/>
          <w:sz w:val="24"/>
          <w:szCs w:val="24"/>
        </w:rPr>
        <w:t>Бжания</w:t>
      </w:r>
      <w:proofErr w:type="spellEnd"/>
      <w:r w:rsidRPr="002B13D6">
        <w:rPr>
          <w:b w:val="0"/>
          <w:sz w:val="24"/>
          <w:szCs w:val="24"/>
        </w:rPr>
        <w:t xml:space="preserve"> Наталью Борисовну.</w:t>
      </w:r>
    </w:p>
    <w:p w:rsidR="002A1D83" w:rsidRPr="002B13D6" w:rsidRDefault="002A1D83" w:rsidP="005E3731">
      <w:pPr>
        <w:spacing w:before="0" w:line="240" w:lineRule="auto"/>
        <w:jc w:val="both"/>
        <w:rPr>
          <w:b w:val="0"/>
          <w:sz w:val="24"/>
          <w:szCs w:val="24"/>
        </w:rPr>
      </w:pPr>
      <w:r w:rsidRPr="002B13D6">
        <w:rPr>
          <w:b w:val="0"/>
          <w:sz w:val="24"/>
          <w:szCs w:val="24"/>
        </w:rPr>
        <w:tab/>
        <w:t xml:space="preserve">4. </w:t>
      </w:r>
      <w:proofErr w:type="spellStart"/>
      <w:r w:rsidRPr="002B13D6">
        <w:rPr>
          <w:b w:val="0"/>
          <w:sz w:val="24"/>
          <w:szCs w:val="24"/>
        </w:rPr>
        <w:t>Уксусникова</w:t>
      </w:r>
      <w:proofErr w:type="spellEnd"/>
      <w:r w:rsidRPr="002B13D6">
        <w:rPr>
          <w:b w:val="0"/>
          <w:sz w:val="24"/>
          <w:szCs w:val="24"/>
        </w:rPr>
        <w:t xml:space="preserve"> Олега Ануфриевича,</w:t>
      </w:r>
    </w:p>
    <w:p w:rsidR="002A1D83" w:rsidRPr="002B13D6" w:rsidRDefault="002A1D83" w:rsidP="005E3731">
      <w:pPr>
        <w:spacing w:before="0" w:line="240" w:lineRule="auto"/>
        <w:jc w:val="both"/>
        <w:rPr>
          <w:b w:val="0"/>
          <w:sz w:val="24"/>
          <w:szCs w:val="24"/>
        </w:rPr>
      </w:pPr>
      <w:r w:rsidRPr="002B13D6">
        <w:rPr>
          <w:b w:val="0"/>
          <w:sz w:val="24"/>
          <w:szCs w:val="24"/>
        </w:rPr>
        <w:tab/>
        <w:t>5. Васину Оксану Николаевну.</w:t>
      </w:r>
    </w:p>
    <w:p w:rsidR="002A1D83" w:rsidRPr="002B13D6" w:rsidRDefault="002A1D83" w:rsidP="005E3731">
      <w:pPr>
        <w:spacing w:before="0" w:line="240" w:lineRule="auto"/>
        <w:jc w:val="both"/>
        <w:rPr>
          <w:b w:val="0"/>
          <w:sz w:val="24"/>
          <w:szCs w:val="24"/>
        </w:rPr>
      </w:pPr>
    </w:p>
    <w:p w:rsidR="00B95643" w:rsidRPr="002B13D6" w:rsidRDefault="002A1D83" w:rsidP="005E3731">
      <w:pPr>
        <w:spacing w:before="0" w:line="240" w:lineRule="auto"/>
        <w:ind w:firstLine="284"/>
        <w:jc w:val="both"/>
        <w:rPr>
          <w:b w:val="0"/>
          <w:sz w:val="24"/>
          <w:szCs w:val="24"/>
        </w:rPr>
      </w:pPr>
      <w:r w:rsidRPr="002B13D6">
        <w:rPr>
          <w:b w:val="0"/>
          <w:sz w:val="24"/>
          <w:szCs w:val="24"/>
        </w:rPr>
        <w:t xml:space="preserve"> </w:t>
      </w:r>
      <w:r w:rsidR="00EA51F3" w:rsidRPr="002B13D6">
        <w:rPr>
          <w:b w:val="0"/>
          <w:sz w:val="24"/>
          <w:szCs w:val="24"/>
        </w:rPr>
        <w:t xml:space="preserve">      </w:t>
      </w:r>
      <w:r w:rsidR="00B95643" w:rsidRPr="002B13D6">
        <w:rPr>
          <w:b w:val="0"/>
          <w:sz w:val="24"/>
          <w:szCs w:val="24"/>
        </w:rPr>
        <w:t>2) Избрать председателем комиссии по жилищно-коммунальному хозяйству, транспорту, торговли, связи и информационной политике Совета:</w:t>
      </w:r>
    </w:p>
    <w:p w:rsidR="00B95643" w:rsidRPr="002B13D6" w:rsidRDefault="00B95643" w:rsidP="005E3731">
      <w:pPr>
        <w:spacing w:before="0" w:line="240" w:lineRule="auto"/>
        <w:jc w:val="both"/>
        <w:rPr>
          <w:b w:val="0"/>
          <w:sz w:val="24"/>
          <w:szCs w:val="24"/>
        </w:rPr>
      </w:pPr>
      <w:r w:rsidRPr="002B13D6">
        <w:rPr>
          <w:b w:val="0"/>
          <w:sz w:val="24"/>
          <w:szCs w:val="24"/>
        </w:rPr>
        <w:t xml:space="preserve"> </w:t>
      </w:r>
      <w:r w:rsidRPr="002B13D6">
        <w:rPr>
          <w:b w:val="0"/>
          <w:sz w:val="24"/>
          <w:szCs w:val="24"/>
        </w:rPr>
        <w:tab/>
        <w:t>- Корниенко Андрея Александровича.</w:t>
      </w:r>
    </w:p>
    <w:p w:rsidR="00B95643" w:rsidRPr="002B13D6" w:rsidRDefault="002B13D6" w:rsidP="005E3731">
      <w:pPr>
        <w:spacing w:before="0" w:line="240" w:lineRule="auto"/>
        <w:ind w:firstLine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="00B95643" w:rsidRPr="002B13D6">
        <w:rPr>
          <w:b w:val="0"/>
          <w:sz w:val="24"/>
          <w:szCs w:val="24"/>
        </w:rPr>
        <w:t>Избрать заместителем председателя по жилищно-коммунальному хозяйству, транспорту, торговли, связи и информационной политике Совета:</w:t>
      </w:r>
    </w:p>
    <w:p w:rsidR="00B95643" w:rsidRPr="002B13D6" w:rsidRDefault="00B95643" w:rsidP="005E3731">
      <w:pPr>
        <w:spacing w:before="0" w:line="240" w:lineRule="auto"/>
        <w:jc w:val="both"/>
        <w:rPr>
          <w:b w:val="0"/>
          <w:sz w:val="24"/>
          <w:szCs w:val="24"/>
        </w:rPr>
      </w:pPr>
      <w:r w:rsidRPr="002B13D6">
        <w:rPr>
          <w:b w:val="0"/>
          <w:sz w:val="24"/>
          <w:szCs w:val="24"/>
        </w:rPr>
        <w:tab/>
        <w:t xml:space="preserve">- </w:t>
      </w:r>
      <w:proofErr w:type="spellStart"/>
      <w:r w:rsidRPr="002B13D6">
        <w:rPr>
          <w:b w:val="0"/>
          <w:sz w:val="24"/>
          <w:szCs w:val="24"/>
        </w:rPr>
        <w:t>Уксусникова</w:t>
      </w:r>
      <w:proofErr w:type="spellEnd"/>
      <w:r w:rsidRPr="002B13D6">
        <w:rPr>
          <w:b w:val="0"/>
          <w:sz w:val="24"/>
          <w:szCs w:val="24"/>
        </w:rPr>
        <w:t xml:space="preserve"> Олега Ануфриевича.</w:t>
      </w:r>
    </w:p>
    <w:p w:rsidR="00B95643" w:rsidRPr="002B13D6" w:rsidRDefault="00B95643" w:rsidP="005E3731">
      <w:pPr>
        <w:spacing w:before="0" w:line="240" w:lineRule="auto"/>
        <w:jc w:val="both"/>
        <w:rPr>
          <w:b w:val="0"/>
          <w:sz w:val="24"/>
          <w:szCs w:val="24"/>
        </w:rPr>
      </w:pPr>
    </w:p>
    <w:p w:rsidR="00B95643" w:rsidRPr="002B13D6" w:rsidRDefault="00B95643" w:rsidP="002B13D6">
      <w:pPr>
        <w:pStyle w:val="a5"/>
        <w:numPr>
          <w:ilvl w:val="0"/>
          <w:numId w:val="5"/>
        </w:numPr>
        <w:spacing w:before="0" w:line="240" w:lineRule="auto"/>
        <w:ind w:left="0" w:firstLine="709"/>
        <w:jc w:val="both"/>
        <w:rPr>
          <w:b w:val="0"/>
          <w:sz w:val="24"/>
          <w:szCs w:val="24"/>
        </w:rPr>
      </w:pPr>
      <w:r w:rsidRPr="002B13D6">
        <w:rPr>
          <w:b w:val="0"/>
          <w:sz w:val="24"/>
          <w:szCs w:val="24"/>
        </w:rPr>
        <w:t>Опубликовать настоящее Постановление в периодическом печатном издании органов местного самоуправления сельского поселения Хатанга «Информационный бюллетень».</w:t>
      </w:r>
    </w:p>
    <w:p w:rsidR="00046D0C" w:rsidRPr="002B13D6" w:rsidRDefault="00046D0C" w:rsidP="005E3731">
      <w:pPr>
        <w:pStyle w:val="a5"/>
        <w:spacing w:before="0" w:line="240" w:lineRule="auto"/>
        <w:jc w:val="both"/>
        <w:rPr>
          <w:b w:val="0"/>
          <w:sz w:val="24"/>
          <w:szCs w:val="24"/>
        </w:rPr>
      </w:pPr>
    </w:p>
    <w:p w:rsidR="00B95643" w:rsidRPr="002B13D6" w:rsidRDefault="00B95643" w:rsidP="002B13D6">
      <w:pPr>
        <w:pStyle w:val="a5"/>
        <w:numPr>
          <w:ilvl w:val="0"/>
          <w:numId w:val="5"/>
        </w:numPr>
        <w:spacing w:before="0" w:line="240" w:lineRule="auto"/>
        <w:ind w:left="0" w:firstLine="709"/>
        <w:jc w:val="both"/>
        <w:rPr>
          <w:b w:val="0"/>
          <w:sz w:val="24"/>
          <w:szCs w:val="24"/>
        </w:rPr>
      </w:pPr>
      <w:r w:rsidRPr="002B13D6">
        <w:rPr>
          <w:b w:val="0"/>
          <w:sz w:val="24"/>
          <w:szCs w:val="24"/>
        </w:rPr>
        <w:t xml:space="preserve">Разместить настоящее Постановление в сети Интернет на официальном сайте органов местного самоуправления сельского поселения Хатанга </w:t>
      </w:r>
      <w:hyperlink r:id="rId9" w:history="1">
        <w:r w:rsidRPr="002B13D6">
          <w:rPr>
            <w:rStyle w:val="af"/>
            <w:b w:val="0"/>
            <w:sz w:val="24"/>
            <w:szCs w:val="24"/>
            <w:lang w:val="en-US"/>
          </w:rPr>
          <w:t>www</w:t>
        </w:r>
        <w:r w:rsidRPr="002B13D6">
          <w:rPr>
            <w:rStyle w:val="af"/>
            <w:b w:val="0"/>
            <w:sz w:val="24"/>
            <w:szCs w:val="24"/>
          </w:rPr>
          <w:t>.</w:t>
        </w:r>
        <w:r w:rsidRPr="002B13D6">
          <w:rPr>
            <w:rStyle w:val="af"/>
            <w:b w:val="0"/>
            <w:sz w:val="24"/>
            <w:szCs w:val="24"/>
            <w:lang w:val="en-US"/>
          </w:rPr>
          <w:t>hatanga</w:t>
        </w:r>
        <w:r w:rsidRPr="002B13D6">
          <w:rPr>
            <w:rStyle w:val="af"/>
            <w:b w:val="0"/>
            <w:sz w:val="24"/>
            <w:szCs w:val="24"/>
          </w:rPr>
          <w:t>.</w:t>
        </w:r>
        <w:proofErr w:type="spellStart"/>
        <w:r w:rsidRPr="002B13D6">
          <w:rPr>
            <w:rStyle w:val="af"/>
            <w:b w:val="0"/>
            <w:sz w:val="24"/>
            <w:szCs w:val="24"/>
            <w:lang w:val="en-US"/>
          </w:rPr>
          <w:t>ru</w:t>
        </w:r>
        <w:proofErr w:type="spellEnd"/>
      </w:hyperlink>
      <w:r w:rsidRPr="002B13D6">
        <w:rPr>
          <w:b w:val="0"/>
          <w:sz w:val="24"/>
          <w:szCs w:val="24"/>
        </w:rPr>
        <w:t>.</w:t>
      </w:r>
    </w:p>
    <w:p w:rsidR="00046D0C" w:rsidRPr="002B13D6" w:rsidRDefault="00046D0C" w:rsidP="005E3731">
      <w:pPr>
        <w:pStyle w:val="a5"/>
        <w:spacing w:before="0" w:line="240" w:lineRule="auto"/>
        <w:jc w:val="both"/>
        <w:rPr>
          <w:b w:val="0"/>
          <w:sz w:val="24"/>
          <w:szCs w:val="24"/>
        </w:rPr>
      </w:pPr>
    </w:p>
    <w:p w:rsidR="00B95643" w:rsidRPr="002B13D6" w:rsidRDefault="00B95643" w:rsidP="002B13D6">
      <w:pPr>
        <w:pStyle w:val="a5"/>
        <w:numPr>
          <w:ilvl w:val="0"/>
          <w:numId w:val="5"/>
        </w:numPr>
        <w:spacing w:before="0" w:line="240" w:lineRule="auto"/>
        <w:ind w:left="0" w:firstLine="709"/>
        <w:jc w:val="both"/>
        <w:rPr>
          <w:b w:val="0"/>
          <w:sz w:val="24"/>
          <w:szCs w:val="24"/>
        </w:rPr>
      </w:pPr>
      <w:r w:rsidRPr="002B13D6">
        <w:rPr>
          <w:b w:val="0"/>
          <w:sz w:val="24"/>
          <w:szCs w:val="24"/>
        </w:rPr>
        <w:t>Настоящее Постановление вступает в силу со дня, следующего за днем его официального опубликования.</w:t>
      </w:r>
    </w:p>
    <w:p w:rsidR="00557C5F" w:rsidRPr="002B13D6" w:rsidRDefault="00E81E3B" w:rsidP="005E3731">
      <w:pPr>
        <w:spacing w:before="0" w:line="276" w:lineRule="auto"/>
        <w:jc w:val="both"/>
        <w:rPr>
          <w:b w:val="0"/>
          <w:sz w:val="24"/>
          <w:szCs w:val="24"/>
        </w:rPr>
      </w:pPr>
      <w:r w:rsidRPr="002B13D6">
        <w:rPr>
          <w:b w:val="0"/>
          <w:sz w:val="24"/>
          <w:szCs w:val="24"/>
        </w:rPr>
        <w:t xml:space="preserve">    </w:t>
      </w:r>
      <w:r w:rsidR="00557C5F" w:rsidRPr="002B13D6">
        <w:rPr>
          <w:b w:val="0"/>
          <w:sz w:val="24"/>
          <w:szCs w:val="24"/>
        </w:rPr>
        <w:t xml:space="preserve"> </w:t>
      </w:r>
    </w:p>
    <w:p w:rsidR="004408EA" w:rsidRPr="002B13D6" w:rsidRDefault="004408EA" w:rsidP="004408EA">
      <w:pPr>
        <w:pStyle w:val="ConsPlusNormal"/>
        <w:tabs>
          <w:tab w:val="left" w:pos="993"/>
        </w:tabs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0FFC" w:rsidRPr="002B13D6" w:rsidRDefault="00C20FFC" w:rsidP="00AF4644">
      <w:pPr>
        <w:autoSpaceDE w:val="0"/>
        <w:autoSpaceDN w:val="0"/>
        <w:adjustRightInd w:val="0"/>
        <w:spacing w:before="0" w:line="240" w:lineRule="auto"/>
        <w:jc w:val="both"/>
        <w:rPr>
          <w:sz w:val="24"/>
          <w:szCs w:val="24"/>
        </w:rPr>
      </w:pPr>
      <w:r w:rsidRPr="002B13D6">
        <w:rPr>
          <w:sz w:val="24"/>
          <w:szCs w:val="24"/>
        </w:rPr>
        <w:t>Председатель</w:t>
      </w:r>
      <w:r w:rsidR="00AF4644" w:rsidRPr="002B13D6">
        <w:rPr>
          <w:sz w:val="24"/>
          <w:szCs w:val="24"/>
        </w:rPr>
        <w:t xml:space="preserve"> Хатангского </w:t>
      </w:r>
    </w:p>
    <w:p w:rsidR="00AF4644" w:rsidRPr="002B13D6" w:rsidRDefault="00AF4644" w:rsidP="00AF4644">
      <w:pPr>
        <w:autoSpaceDE w:val="0"/>
        <w:autoSpaceDN w:val="0"/>
        <w:adjustRightInd w:val="0"/>
        <w:spacing w:before="0" w:line="240" w:lineRule="auto"/>
        <w:jc w:val="both"/>
        <w:rPr>
          <w:sz w:val="24"/>
          <w:szCs w:val="24"/>
        </w:rPr>
      </w:pPr>
      <w:r w:rsidRPr="002B13D6">
        <w:rPr>
          <w:sz w:val="24"/>
          <w:szCs w:val="24"/>
        </w:rPr>
        <w:t xml:space="preserve">сельского Совета депутатов                                  </w:t>
      </w:r>
      <w:r w:rsidR="001726B5" w:rsidRPr="002B13D6">
        <w:rPr>
          <w:sz w:val="24"/>
          <w:szCs w:val="24"/>
        </w:rPr>
        <w:t xml:space="preserve">      </w:t>
      </w:r>
      <w:r w:rsidRPr="002B13D6">
        <w:rPr>
          <w:sz w:val="24"/>
          <w:szCs w:val="24"/>
        </w:rPr>
        <w:t xml:space="preserve">     </w:t>
      </w:r>
      <w:r w:rsidR="00C20FFC" w:rsidRPr="002B13D6">
        <w:rPr>
          <w:sz w:val="24"/>
          <w:szCs w:val="24"/>
        </w:rPr>
        <w:t xml:space="preserve">       </w:t>
      </w:r>
      <w:r w:rsidR="00A8163B" w:rsidRPr="002B13D6">
        <w:rPr>
          <w:sz w:val="24"/>
          <w:szCs w:val="24"/>
        </w:rPr>
        <w:t xml:space="preserve">                        </w:t>
      </w:r>
      <w:r w:rsidR="005E3731" w:rsidRPr="002B13D6">
        <w:rPr>
          <w:sz w:val="24"/>
          <w:szCs w:val="24"/>
        </w:rPr>
        <w:t xml:space="preserve">      </w:t>
      </w:r>
      <w:r w:rsidR="00536F33" w:rsidRPr="002B13D6">
        <w:rPr>
          <w:sz w:val="24"/>
          <w:szCs w:val="24"/>
        </w:rPr>
        <w:t>А.В. Беляев</w:t>
      </w:r>
    </w:p>
    <w:sectPr w:rsidR="00AF4644" w:rsidRPr="002B13D6" w:rsidSect="00016914">
      <w:headerReference w:type="default" r:id="rId10"/>
      <w:headerReference w:type="first" r:id="rId11"/>
      <w:pgSz w:w="11900" w:h="16820"/>
      <w:pgMar w:top="1134" w:right="850" w:bottom="1134" w:left="1701" w:header="720" w:footer="720" w:gutter="0"/>
      <w:cols w:space="60"/>
      <w:noEndnote/>
      <w:titlePg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188F" w:rsidRDefault="0092188F">
      <w:pPr>
        <w:spacing w:before="0" w:line="240" w:lineRule="auto"/>
      </w:pPr>
      <w:r>
        <w:separator/>
      </w:r>
    </w:p>
  </w:endnote>
  <w:endnote w:type="continuationSeparator" w:id="0">
    <w:p w:rsidR="0092188F" w:rsidRDefault="009218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188F" w:rsidRDefault="0092188F">
      <w:pPr>
        <w:spacing w:before="0" w:line="240" w:lineRule="auto"/>
      </w:pPr>
      <w:r>
        <w:separator/>
      </w:r>
    </w:p>
  </w:footnote>
  <w:footnote w:type="continuationSeparator" w:id="0">
    <w:p w:rsidR="0092188F" w:rsidRDefault="0092188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B5D73" w:rsidRPr="00DA6D18" w:rsidRDefault="005B5D73" w:rsidP="000560CF">
    <w:pPr>
      <w:pStyle w:val="a3"/>
    </w:pPr>
  </w:p>
  <w:p w:rsidR="005B5D73" w:rsidRDefault="005B5D73" w:rsidP="00536F33">
    <w:pPr>
      <w:pStyle w:val="a3"/>
      <w:tabs>
        <w:tab w:val="clear" w:pos="9355"/>
        <w:tab w:val="left" w:pos="5040"/>
        <w:tab w:val="left" w:pos="5760"/>
        <w:tab w:val="left" w:pos="6480"/>
      </w:tabs>
      <w:jc w:val="right"/>
    </w:pP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6F33" w:rsidRPr="00536F33" w:rsidRDefault="00D42031" w:rsidP="00766663">
    <w:pPr>
      <w:pStyle w:val="a3"/>
      <w:jc w:val="both"/>
    </w:pPr>
    <w:r>
      <w:t xml:space="preserve">          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42FE8"/>
    <w:multiLevelType w:val="multilevel"/>
    <w:tmpl w:val="592EB8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24C851D3"/>
    <w:multiLevelType w:val="multilevel"/>
    <w:tmpl w:val="45E24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8AF0C38"/>
    <w:multiLevelType w:val="hybridMultilevel"/>
    <w:tmpl w:val="8CB8FC76"/>
    <w:lvl w:ilvl="0" w:tplc="44024F3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FE056D"/>
    <w:multiLevelType w:val="hybridMultilevel"/>
    <w:tmpl w:val="7D50F7E6"/>
    <w:lvl w:ilvl="0" w:tplc="6A104C2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8E43090"/>
    <w:multiLevelType w:val="hybridMultilevel"/>
    <w:tmpl w:val="8E026FE8"/>
    <w:lvl w:ilvl="0" w:tplc="0E1C97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3EB5EBE"/>
    <w:multiLevelType w:val="hybridMultilevel"/>
    <w:tmpl w:val="49D60B70"/>
    <w:lvl w:ilvl="0" w:tplc="B880B1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F9F3D68"/>
    <w:multiLevelType w:val="hybridMultilevel"/>
    <w:tmpl w:val="0A9697EC"/>
    <w:lvl w:ilvl="0" w:tplc="E2FEE2E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421"/>
    <w:rsid w:val="00001DF4"/>
    <w:rsid w:val="00016914"/>
    <w:rsid w:val="00043B7B"/>
    <w:rsid w:val="00046D0C"/>
    <w:rsid w:val="00047808"/>
    <w:rsid w:val="00047C83"/>
    <w:rsid w:val="00052D0B"/>
    <w:rsid w:val="000553E6"/>
    <w:rsid w:val="000560CF"/>
    <w:rsid w:val="00071A1B"/>
    <w:rsid w:val="00076B95"/>
    <w:rsid w:val="000775C3"/>
    <w:rsid w:val="000948EE"/>
    <w:rsid w:val="000B17E3"/>
    <w:rsid w:val="000B7378"/>
    <w:rsid w:val="000D527A"/>
    <w:rsid w:val="000D5852"/>
    <w:rsid w:val="000D5FAF"/>
    <w:rsid w:val="000D613E"/>
    <w:rsid w:val="000E7041"/>
    <w:rsid w:val="000F41F5"/>
    <w:rsid w:val="001066FF"/>
    <w:rsid w:val="00130451"/>
    <w:rsid w:val="001411F8"/>
    <w:rsid w:val="00153E60"/>
    <w:rsid w:val="00165F8A"/>
    <w:rsid w:val="001726B5"/>
    <w:rsid w:val="001941FA"/>
    <w:rsid w:val="001A2514"/>
    <w:rsid w:val="001C6D28"/>
    <w:rsid w:val="001E0ADD"/>
    <w:rsid w:val="001E7E4B"/>
    <w:rsid w:val="00216D47"/>
    <w:rsid w:val="00271F35"/>
    <w:rsid w:val="0027247C"/>
    <w:rsid w:val="00287FC1"/>
    <w:rsid w:val="00294F73"/>
    <w:rsid w:val="002A1D83"/>
    <w:rsid w:val="002A7077"/>
    <w:rsid w:val="002B13D6"/>
    <w:rsid w:val="002C40F4"/>
    <w:rsid w:val="002E2F89"/>
    <w:rsid w:val="00300BDA"/>
    <w:rsid w:val="00320256"/>
    <w:rsid w:val="00371B3C"/>
    <w:rsid w:val="00371E46"/>
    <w:rsid w:val="003A678E"/>
    <w:rsid w:val="003C6242"/>
    <w:rsid w:val="003D234D"/>
    <w:rsid w:val="003D73F1"/>
    <w:rsid w:val="0040001D"/>
    <w:rsid w:val="004065AD"/>
    <w:rsid w:val="00410FAE"/>
    <w:rsid w:val="004124F8"/>
    <w:rsid w:val="00413C76"/>
    <w:rsid w:val="00422680"/>
    <w:rsid w:val="004408EA"/>
    <w:rsid w:val="00467476"/>
    <w:rsid w:val="0047471D"/>
    <w:rsid w:val="00481510"/>
    <w:rsid w:val="004A23F9"/>
    <w:rsid w:val="004B034C"/>
    <w:rsid w:val="004F5041"/>
    <w:rsid w:val="004F5357"/>
    <w:rsid w:val="004F608F"/>
    <w:rsid w:val="00502165"/>
    <w:rsid w:val="0052528C"/>
    <w:rsid w:val="00536F33"/>
    <w:rsid w:val="00541E67"/>
    <w:rsid w:val="0055776D"/>
    <w:rsid w:val="00557C5F"/>
    <w:rsid w:val="00560AEE"/>
    <w:rsid w:val="00562784"/>
    <w:rsid w:val="0057158F"/>
    <w:rsid w:val="0058153F"/>
    <w:rsid w:val="0058308F"/>
    <w:rsid w:val="005933DF"/>
    <w:rsid w:val="005A37DC"/>
    <w:rsid w:val="005B4A19"/>
    <w:rsid w:val="005B5D73"/>
    <w:rsid w:val="005C0577"/>
    <w:rsid w:val="005D5CC3"/>
    <w:rsid w:val="005E3731"/>
    <w:rsid w:val="005E5219"/>
    <w:rsid w:val="005F538F"/>
    <w:rsid w:val="00632268"/>
    <w:rsid w:val="00635DE7"/>
    <w:rsid w:val="00656253"/>
    <w:rsid w:val="0067194C"/>
    <w:rsid w:val="00684F4B"/>
    <w:rsid w:val="00685BF3"/>
    <w:rsid w:val="006B584B"/>
    <w:rsid w:val="006F54AF"/>
    <w:rsid w:val="006F6287"/>
    <w:rsid w:val="00701FA4"/>
    <w:rsid w:val="00707011"/>
    <w:rsid w:val="007123F9"/>
    <w:rsid w:val="007204DE"/>
    <w:rsid w:val="00753373"/>
    <w:rsid w:val="00766663"/>
    <w:rsid w:val="007820EE"/>
    <w:rsid w:val="007C06A0"/>
    <w:rsid w:val="007D01D8"/>
    <w:rsid w:val="007E6B89"/>
    <w:rsid w:val="00803753"/>
    <w:rsid w:val="00812BCD"/>
    <w:rsid w:val="0082297C"/>
    <w:rsid w:val="00826783"/>
    <w:rsid w:val="00845F50"/>
    <w:rsid w:val="008568A5"/>
    <w:rsid w:val="008574E2"/>
    <w:rsid w:val="0089306A"/>
    <w:rsid w:val="0089410F"/>
    <w:rsid w:val="008C27EE"/>
    <w:rsid w:val="008C51AF"/>
    <w:rsid w:val="008D3393"/>
    <w:rsid w:val="008E28E1"/>
    <w:rsid w:val="008E6392"/>
    <w:rsid w:val="008F53F2"/>
    <w:rsid w:val="008F75CE"/>
    <w:rsid w:val="0090285D"/>
    <w:rsid w:val="00914530"/>
    <w:rsid w:val="0092188F"/>
    <w:rsid w:val="009336EC"/>
    <w:rsid w:val="00947D71"/>
    <w:rsid w:val="00960096"/>
    <w:rsid w:val="00971264"/>
    <w:rsid w:val="009732CD"/>
    <w:rsid w:val="00976166"/>
    <w:rsid w:val="009D1AF4"/>
    <w:rsid w:val="00A12A85"/>
    <w:rsid w:val="00A2731D"/>
    <w:rsid w:val="00A3186B"/>
    <w:rsid w:val="00A35783"/>
    <w:rsid w:val="00A43B85"/>
    <w:rsid w:val="00A564A9"/>
    <w:rsid w:val="00A56C28"/>
    <w:rsid w:val="00A8163B"/>
    <w:rsid w:val="00A86D83"/>
    <w:rsid w:val="00A870D1"/>
    <w:rsid w:val="00A90BFE"/>
    <w:rsid w:val="00A95AFF"/>
    <w:rsid w:val="00AC4114"/>
    <w:rsid w:val="00AD1EAF"/>
    <w:rsid w:val="00AD25ED"/>
    <w:rsid w:val="00AE2363"/>
    <w:rsid w:val="00AF4644"/>
    <w:rsid w:val="00B105DD"/>
    <w:rsid w:val="00B12E37"/>
    <w:rsid w:val="00B1432E"/>
    <w:rsid w:val="00B34844"/>
    <w:rsid w:val="00B409C8"/>
    <w:rsid w:val="00B4489A"/>
    <w:rsid w:val="00B46BBF"/>
    <w:rsid w:val="00B727E5"/>
    <w:rsid w:val="00B94D34"/>
    <w:rsid w:val="00B95643"/>
    <w:rsid w:val="00B973D6"/>
    <w:rsid w:val="00BE044D"/>
    <w:rsid w:val="00BF09CE"/>
    <w:rsid w:val="00BF31C8"/>
    <w:rsid w:val="00C0525A"/>
    <w:rsid w:val="00C20FFC"/>
    <w:rsid w:val="00C324A9"/>
    <w:rsid w:val="00C42421"/>
    <w:rsid w:val="00C81ABD"/>
    <w:rsid w:val="00C85045"/>
    <w:rsid w:val="00C95C82"/>
    <w:rsid w:val="00CA17BE"/>
    <w:rsid w:val="00CB3EAC"/>
    <w:rsid w:val="00CD2B1B"/>
    <w:rsid w:val="00CF16A4"/>
    <w:rsid w:val="00D27E39"/>
    <w:rsid w:val="00D42031"/>
    <w:rsid w:val="00D45519"/>
    <w:rsid w:val="00D45BC8"/>
    <w:rsid w:val="00D54CCD"/>
    <w:rsid w:val="00DA2674"/>
    <w:rsid w:val="00DA37F6"/>
    <w:rsid w:val="00DA6D18"/>
    <w:rsid w:val="00DD7F90"/>
    <w:rsid w:val="00E05896"/>
    <w:rsid w:val="00E34265"/>
    <w:rsid w:val="00E3712A"/>
    <w:rsid w:val="00E47610"/>
    <w:rsid w:val="00E61436"/>
    <w:rsid w:val="00E76033"/>
    <w:rsid w:val="00E81E3B"/>
    <w:rsid w:val="00EA51F3"/>
    <w:rsid w:val="00EB6359"/>
    <w:rsid w:val="00EC3230"/>
    <w:rsid w:val="00F27480"/>
    <w:rsid w:val="00F32845"/>
    <w:rsid w:val="00F4573E"/>
    <w:rsid w:val="00F524F5"/>
    <w:rsid w:val="00F56697"/>
    <w:rsid w:val="00F60909"/>
    <w:rsid w:val="00F667D7"/>
    <w:rsid w:val="00F66953"/>
    <w:rsid w:val="00F66D88"/>
    <w:rsid w:val="00F70D79"/>
    <w:rsid w:val="00F777A0"/>
    <w:rsid w:val="00FA764A"/>
    <w:rsid w:val="00FF122D"/>
    <w:rsid w:val="00FF21F2"/>
    <w:rsid w:val="00FF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0B0FE"/>
  <w15:docId w15:val="{416D14BE-9D0E-4283-84BB-505FE172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AF4"/>
    <w:pPr>
      <w:widowControl w:val="0"/>
      <w:spacing w:before="140" w:after="0" w:line="28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6359"/>
    <w:pPr>
      <w:keepNext/>
      <w:widowControl/>
      <w:spacing w:before="0" w:line="240" w:lineRule="auto"/>
      <w:outlineLvl w:val="0"/>
    </w:pPr>
    <w:rPr>
      <w:b w:val="0"/>
      <w:snapToGrid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A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D1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1AF4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71E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B6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EB6359"/>
    <w:pPr>
      <w:widowControl/>
      <w:spacing w:before="0" w:line="240" w:lineRule="auto"/>
    </w:pPr>
    <w:rPr>
      <w:b w:val="0"/>
      <w:snapToGrid/>
      <w:sz w:val="28"/>
    </w:rPr>
  </w:style>
  <w:style w:type="character" w:customStyle="1" w:styleId="a7">
    <w:name w:val="Заголовок Знак"/>
    <w:basedOn w:val="a0"/>
    <w:link w:val="a6"/>
    <w:rsid w:val="00EB63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3EA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3EAC"/>
    <w:rPr>
      <w:rFonts w:ascii="Segoe UI" w:eastAsia="Times New Roman" w:hAnsi="Segoe UI" w:cs="Segoe UI"/>
      <w:b/>
      <w:snapToGrid w:val="0"/>
      <w:sz w:val="18"/>
      <w:szCs w:val="18"/>
      <w:lang w:eastAsia="ru-RU"/>
    </w:rPr>
  </w:style>
  <w:style w:type="paragraph" w:customStyle="1" w:styleId="ConsPlusNonformat">
    <w:name w:val="ConsPlusNonformat"/>
    <w:rsid w:val="008930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F31C8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31C8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table" w:styleId="ac">
    <w:name w:val="Table Grid"/>
    <w:basedOn w:val="a1"/>
    <w:uiPriority w:val="39"/>
    <w:rsid w:val="00BE0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F524F5"/>
    <w:pPr>
      <w:widowControl/>
      <w:spacing w:before="0" w:line="240" w:lineRule="auto"/>
      <w:jc w:val="both"/>
    </w:pPr>
    <w:rPr>
      <w:bCs/>
      <w:snapToGrid/>
      <w:sz w:val="24"/>
      <w:szCs w:val="24"/>
    </w:rPr>
  </w:style>
  <w:style w:type="character" w:customStyle="1" w:styleId="ae">
    <w:name w:val="Основной текст Знак"/>
    <w:basedOn w:val="a0"/>
    <w:link w:val="ad"/>
    <w:rsid w:val="00F524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B95643"/>
    <w:rPr>
      <w:color w:val="0563C1" w:themeColor="hyperlink"/>
      <w:u w:val="single"/>
    </w:rPr>
  </w:style>
  <w:style w:type="paragraph" w:customStyle="1" w:styleId="ConsTitle">
    <w:name w:val="ConsTitle"/>
    <w:rsid w:val="0057158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8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tan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E8D5B-C318-4C6A-8D51-D38BBE5A6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</dc:creator>
  <cp:keywords/>
  <dc:description/>
  <cp:lastModifiedBy>Эльвира Чуприна</cp:lastModifiedBy>
  <cp:revision>102</cp:revision>
  <cp:lastPrinted>2023-11-27T10:47:00Z</cp:lastPrinted>
  <dcterms:created xsi:type="dcterms:W3CDTF">2016-06-06T08:21:00Z</dcterms:created>
  <dcterms:modified xsi:type="dcterms:W3CDTF">2023-12-08T03:50:00Z</dcterms:modified>
</cp:coreProperties>
</file>